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BB" w:rsidRPr="00C26C39" w:rsidRDefault="00DD6DB7" w:rsidP="0085662D">
      <w:pPr>
        <w:jc w:val="center"/>
        <w:rPr>
          <w:rFonts w:eastAsia="黑体"/>
          <w:sz w:val="30"/>
          <w:szCs w:val="30"/>
        </w:rPr>
      </w:pPr>
      <w:r w:rsidRPr="00C26C39">
        <w:rPr>
          <w:rFonts w:eastAsia="黑体"/>
          <w:sz w:val="30"/>
          <w:szCs w:val="30"/>
        </w:rPr>
        <w:t>第</w:t>
      </w:r>
      <w:r w:rsidR="000338C6" w:rsidRPr="00C26C39">
        <w:rPr>
          <w:rFonts w:eastAsia="黑体"/>
          <w:sz w:val="30"/>
          <w:szCs w:val="30"/>
        </w:rPr>
        <w:t>六</w:t>
      </w:r>
      <w:r w:rsidR="00DF28BB" w:rsidRPr="00C26C39">
        <w:rPr>
          <w:rFonts w:eastAsia="黑体"/>
          <w:sz w:val="30"/>
          <w:szCs w:val="30"/>
        </w:rPr>
        <w:t>届中国</w:t>
      </w:r>
      <w:r w:rsidR="000338C6" w:rsidRPr="00C26C39">
        <w:rPr>
          <w:rFonts w:eastAsia="黑体"/>
          <w:sz w:val="30"/>
          <w:szCs w:val="30"/>
        </w:rPr>
        <w:t>技术史</w:t>
      </w:r>
      <w:r w:rsidR="00FB5F3C">
        <w:rPr>
          <w:rFonts w:eastAsia="黑体" w:hint="eastAsia"/>
          <w:sz w:val="30"/>
          <w:szCs w:val="30"/>
        </w:rPr>
        <w:t>与技术遗产</w:t>
      </w:r>
      <w:r w:rsidR="00DF28BB" w:rsidRPr="00C26C39">
        <w:rPr>
          <w:rFonts w:eastAsia="黑体"/>
          <w:sz w:val="30"/>
          <w:szCs w:val="30"/>
        </w:rPr>
        <w:t>论坛</w:t>
      </w:r>
      <w:r w:rsidR="0085662D" w:rsidRPr="00C26C39">
        <w:rPr>
          <w:rFonts w:eastAsia="黑体"/>
          <w:sz w:val="30"/>
          <w:szCs w:val="30"/>
        </w:rPr>
        <w:t>通知</w:t>
      </w:r>
    </w:p>
    <w:p w:rsidR="00DF28BB" w:rsidRDefault="00DF28BB" w:rsidP="003C0D4B">
      <w:pPr>
        <w:spacing w:line="360" w:lineRule="auto"/>
        <w:jc w:val="center"/>
        <w:rPr>
          <w:sz w:val="24"/>
        </w:rPr>
      </w:pPr>
      <w:r w:rsidRPr="003C0D4B">
        <w:rPr>
          <w:sz w:val="24"/>
        </w:rPr>
        <w:t>(</w:t>
      </w:r>
      <w:r w:rsidRPr="003C0D4B">
        <w:rPr>
          <w:sz w:val="24"/>
        </w:rPr>
        <w:t>第</w:t>
      </w:r>
      <w:r w:rsidR="006828AF">
        <w:rPr>
          <w:rFonts w:hint="eastAsia"/>
          <w:sz w:val="24"/>
        </w:rPr>
        <w:t>二</w:t>
      </w:r>
      <w:r w:rsidR="0085662D" w:rsidRPr="003C0D4B">
        <w:rPr>
          <w:sz w:val="24"/>
        </w:rPr>
        <w:t>轮</w:t>
      </w:r>
      <w:r w:rsidRPr="003C0D4B">
        <w:rPr>
          <w:sz w:val="24"/>
        </w:rPr>
        <w:t>)</w:t>
      </w:r>
    </w:p>
    <w:p w:rsidR="0085662D" w:rsidRPr="003C0D4B" w:rsidRDefault="0085662D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bookmarkStart w:id="0" w:name="_GoBack"/>
      <w:bookmarkEnd w:id="0"/>
      <w:r w:rsidRPr="003C0D4B">
        <w:rPr>
          <w:color w:val="000000"/>
          <w:kern w:val="0"/>
          <w:sz w:val="24"/>
        </w:rPr>
        <w:t>为促进技术史跨学科研究的纵深发展，全面认识技术和文化遗产的历史价值与当代价值，构建新的学术交流与合作机制，中国科学技术史学会的农学史专业委员会、</w:t>
      </w:r>
      <w:r w:rsidR="00693D98" w:rsidRPr="003C0D4B">
        <w:rPr>
          <w:color w:val="000000"/>
          <w:kern w:val="0"/>
          <w:sz w:val="24"/>
        </w:rPr>
        <w:t>技术史专业委员会、</w:t>
      </w:r>
      <w:r w:rsidR="00C660EB">
        <w:rPr>
          <w:rFonts w:hint="eastAsia"/>
          <w:color w:val="000000"/>
          <w:kern w:val="0"/>
          <w:sz w:val="24"/>
        </w:rPr>
        <w:t>工程史专业委员会、</w:t>
      </w:r>
      <w:r w:rsidRPr="003C0D4B">
        <w:rPr>
          <w:color w:val="000000"/>
          <w:kern w:val="0"/>
          <w:sz w:val="24"/>
        </w:rPr>
        <w:t>金属史专业委员会、</w:t>
      </w:r>
      <w:r w:rsidR="00EF2346" w:rsidRPr="003C0D4B">
        <w:rPr>
          <w:color w:val="000000"/>
          <w:kern w:val="0"/>
          <w:sz w:val="24"/>
        </w:rPr>
        <w:t>传统工艺研究</w:t>
      </w:r>
      <w:r w:rsidR="00EF2346" w:rsidRPr="003C0D4B">
        <w:rPr>
          <w:rFonts w:hint="eastAsia"/>
          <w:color w:val="000000"/>
          <w:kern w:val="0"/>
          <w:sz w:val="24"/>
        </w:rPr>
        <w:t>研究</w:t>
      </w:r>
      <w:r w:rsidR="00EF2346" w:rsidRPr="003C0D4B">
        <w:rPr>
          <w:color w:val="000000"/>
          <w:kern w:val="0"/>
          <w:sz w:val="24"/>
        </w:rPr>
        <w:t>会、</w:t>
      </w:r>
      <w:r w:rsidRPr="003C0D4B">
        <w:rPr>
          <w:color w:val="000000"/>
          <w:kern w:val="0"/>
          <w:sz w:val="24"/>
        </w:rPr>
        <w:t>少数民族科技史专业委员会、</w:t>
      </w:r>
      <w:r w:rsidR="00EF2346" w:rsidRPr="003C0D4B">
        <w:rPr>
          <w:rFonts w:hint="eastAsia"/>
          <w:color w:val="000000"/>
          <w:kern w:val="0"/>
          <w:sz w:val="24"/>
        </w:rPr>
        <w:t>造纸史与纸质文物专业委员会、</w:t>
      </w:r>
      <w:r w:rsidR="001D69ED" w:rsidRPr="003C0D4B">
        <w:rPr>
          <w:rFonts w:ascii="宋体" w:hAnsi="宋体" w:cs="宋体" w:hint="eastAsia"/>
          <w:color w:val="000000"/>
          <w:kern w:val="0"/>
          <w:sz w:val="24"/>
        </w:rPr>
        <w:t>工业考古与工业遗产研究会</w:t>
      </w:r>
      <w:r w:rsidRPr="003C0D4B">
        <w:rPr>
          <w:color w:val="000000"/>
          <w:kern w:val="0"/>
          <w:sz w:val="24"/>
        </w:rPr>
        <w:t>、</w:t>
      </w:r>
      <w:proofErr w:type="gramStart"/>
      <w:r w:rsidRPr="003C0D4B">
        <w:rPr>
          <w:color w:val="000000"/>
          <w:kern w:val="0"/>
          <w:sz w:val="24"/>
        </w:rPr>
        <w:t>综合史</w:t>
      </w:r>
      <w:proofErr w:type="gramEnd"/>
      <w:r w:rsidRPr="003C0D4B">
        <w:rPr>
          <w:color w:val="000000"/>
          <w:kern w:val="0"/>
          <w:sz w:val="24"/>
        </w:rPr>
        <w:t>专业委员会</w:t>
      </w:r>
      <w:r w:rsidR="00EF2346" w:rsidRPr="003C0D4B">
        <w:rPr>
          <w:rFonts w:ascii="宋体" w:hAnsi="宋体" w:cs="宋体" w:hint="eastAsia"/>
          <w:color w:val="000000"/>
          <w:kern w:val="0"/>
          <w:sz w:val="24"/>
        </w:rPr>
        <w:t>、</w:t>
      </w:r>
      <w:r w:rsidR="00EF2346" w:rsidRPr="003C0D4B">
        <w:rPr>
          <w:color w:val="000000"/>
          <w:kern w:val="0"/>
          <w:sz w:val="24"/>
        </w:rPr>
        <w:t>物理学史专业委员会</w:t>
      </w:r>
      <w:r w:rsidR="004C4D7B" w:rsidRPr="003C0D4B">
        <w:rPr>
          <w:rFonts w:hint="eastAsia"/>
          <w:color w:val="000000"/>
          <w:kern w:val="0"/>
          <w:sz w:val="24"/>
        </w:rPr>
        <w:t>、科技与经济社会史专业委员会</w:t>
      </w:r>
      <w:r w:rsidRPr="003C0D4B">
        <w:rPr>
          <w:color w:val="000000"/>
          <w:kern w:val="0"/>
          <w:sz w:val="24"/>
        </w:rPr>
        <w:t>，以及中国机械工程学会机械史分会、中国造船工程学会船史研究会（排名不分先后）共同商定</w:t>
      </w:r>
      <w:r w:rsidRPr="003C0D4B">
        <w:rPr>
          <w:color w:val="000000"/>
          <w:kern w:val="0"/>
          <w:sz w:val="24"/>
        </w:rPr>
        <w:t>“</w:t>
      </w:r>
      <w:r w:rsidRPr="003C0D4B">
        <w:rPr>
          <w:color w:val="000000"/>
          <w:kern w:val="0"/>
          <w:sz w:val="24"/>
        </w:rPr>
        <w:t>第六届中国技术史</w:t>
      </w:r>
      <w:r w:rsidR="00FB5F3C" w:rsidRPr="003C0D4B">
        <w:rPr>
          <w:rFonts w:hint="eastAsia"/>
          <w:color w:val="000000"/>
          <w:kern w:val="0"/>
          <w:sz w:val="24"/>
        </w:rPr>
        <w:t>与技术遗产</w:t>
      </w:r>
      <w:r w:rsidRPr="003C0D4B">
        <w:rPr>
          <w:color w:val="000000"/>
          <w:kern w:val="0"/>
          <w:sz w:val="24"/>
        </w:rPr>
        <w:t>论坛</w:t>
      </w:r>
      <w:r w:rsidRPr="003C0D4B">
        <w:rPr>
          <w:color w:val="000000"/>
          <w:kern w:val="0"/>
          <w:sz w:val="24"/>
        </w:rPr>
        <w:t>”</w:t>
      </w:r>
      <w:r w:rsidRPr="003C0D4B">
        <w:rPr>
          <w:color w:val="000000"/>
          <w:kern w:val="0"/>
          <w:sz w:val="24"/>
        </w:rPr>
        <w:t>于</w:t>
      </w:r>
      <w:r w:rsidRPr="003C0D4B">
        <w:rPr>
          <w:color w:val="000000"/>
          <w:kern w:val="0"/>
          <w:sz w:val="24"/>
        </w:rPr>
        <w:t>2018</w:t>
      </w:r>
      <w:r w:rsidRPr="003C0D4B">
        <w:rPr>
          <w:color w:val="000000"/>
          <w:kern w:val="0"/>
          <w:sz w:val="24"/>
        </w:rPr>
        <w:t>年</w:t>
      </w:r>
      <w:r w:rsidRPr="003C0D4B">
        <w:rPr>
          <w:color w:val="000000"/>
          <w:kern w:val="0"/>
          <w:sz w:val="24"/>
        </w:rPr>
        <w:t>6</w:t>
      </w:r>
      <w:r w:rsidRPr="003C0D4B">
        <w:rPr>
          <w:color w:val="000000"/>
          <w:kern w:val="0"/>
          <w:sz w:val="24"/>
        </w:rPr>
        <w:t>月</w:t>
      </w:r>
      <w:r w:rsidRPr="003C0D4B">
        <w:rPr>
          <w:color w:val="000000"/>
          <w:kern w:val="0"/>
          <w:sz w:val="24"/>
        </w:rPr>
        <w:t>4</w:t>
      </w:r>
      <w:r w:rsidRPr="003C0D4B">
        <w:rPr>
          <w:color w:val="000000"/>
          <w:kern w:val="0"/>
          <w:sz w:val="24"/>
        </w:rPr>
        <w:t>日至</w:t>
      </w:r>
      <w:r w:rsidRPr="003C0D4B">
        <w:rPr>
          <w:color w:val="000000"/>
          <w:kern w:val="0"/>
          <w:sz w:val="24"/>
        </w:rPr>
        <w:t>5</w:t>
      </w:r>
      <w:r w:rsidRPr="003C0D4B">
        <w:rPr>
          <w:color w:val="000000"/>
          <w:kern w:val="0"/>
          <w:sz w:val="24"/>
        </w:rPr>
        <w:t>日在杭州举行，由中国丝绸博物馆承办。现将有关事项公告如下。</w:t>
      </w:r>
    </w:p>
    <w:p w:rsidR="0085662D" w:rsidRPr="003C0D4B" w:rsidRDefault="0085662D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</w:p>
    <w:p w:rsidR="0085662D" w:rsidRPr="00F62FF6" w:rsidRDefault="0085662D" w:rsidP="003C0D4B"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  <w:r w:rsidRPr="00F62FF6">
        <w:rPr>
          <w:b/>
          <w:color w:val="000000"/>
          <w:kern w:val="0"/>
          <w:sz w:val="24"/>
        </w:rPr>
        <w:t>一、会议名称</w:t>
      </w:r>
    </w:p>
    <w:p w:rsidR="0085662D" w:rsidRPr="003C0D4B" w:rsidRDefault="0085662D" w:rsidP="003C0D4B">
      <w:pPr>
        <w:widowControl/>
        <w:spacing w:line="360" w:lineRule="auto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第六届中国技术史</w:t>
      </w:r>
      <w:r w:rsidR="00FB5F3C" w:rsidRPr="003C0D4B">
        <w:rPr>
          <w:rFonts w:hint="eastAsia"/>
          <w:color w:val="000000"/>
          <w:kern w:val="0"/>
          <w:sz w:val="24"/>
        </w:rPr>
        <w:t>与技术遗产</w:t>
      </w:r>
      <w:r w:rsidRPr="003C0D4B">
        <w:rPr>
          <w:color w:val="000000"/>
          <w:kern w:val="0"/>
          <w:sz w:val="24"/>
        </w:rPr>
        <w:t>论坛</w:t>
      </w:r>
    </w:p>
    <w:p w:rsidR="0085662D" w:rsidRPr="003C0D4B" w:rsidRDefault="0085662D" w:rsidP="003C0D4B">
      <w:pPr>
        <w:widowControl/>
        <w:spacing w:line="360" w:lineRule="auto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The 6</w:t>
      </w:r>
      <w:r w:rsidRPr="003C0D4B">
        <w:rPr>
          <w:color w:val="000000"/>
          <w:kern w:val="0"/>
          <w:sz w:val="24"/>
          <w:vertAlign w:val="superscript"/>
        </w:rPr>
        <w:t>th</w:t>
      </w:r>
      <w:r w:rsidRPr="003C0D4B">
        <w:rPr>
          <w:color w:val="000000"/>
          <w:kern w:val="0"/>
          <w:sz w:val="24"/>
        </w:rPr>
        <w:t xml:space="preserve"> Forum on History </w:t>
      </w:r>
      <w:r w:rsidR="00FB5F3C" w:rsidRPr="003C0D4B">
        <w:rPr>
          <w:color w:val="000000"/>
          <w:kern w:val="0"/>
          <w:sz w:val="24"/>
        </w:rPr>
        <w:t xml:space="preserve">and Heritage </w:t>
      </w:r>
      <w:r w:rsidRPr="003C0D4B">
        <w:rPr>
          <w:color w:val="000000"/>
          <w:kern w:val="0"/>
          <w:sz w:val="24"/>
        </w:rPr>
        <w:t>of Technology in China</w:t>
      </w:r>
      <w:r w:rsidRPr="003C0D4B">
        <w:rPr>
          <w:color w:val="000000"/>
          <w:kern w:val="0"/>
          <w:sz w:val="24"/>
        </w:rPr>
        <w:t>，缩写：</w:t>
      </w:r>
      <w:r w:rsidRPr="003C0D4B">
        <w:rPr>
          <w:color w:val="000000"/>
          <w:kern w:val="0"/>
          <w:sz w:val="24"/>
        </w:rPr>
        <w:t>FH</w:t>
      </w:r>
      <w:r w:rsidR="00FB5F3C" w:rsidRPr="003C0D4B">
        <w:rPr>
          <w:color w:val="000000"/>
          <w:kern w:val="0"/>
          <w:sz w:val="24"/>
        </w:rPr>
        <w:t>H</w:t>
      </w:r>
      <w:r w:rsidRPr="003C0D4B">
        <w:rPr>
          <w:color w:val="000000"/>
          <w:kern w:val="0"/>
          <w:sz w:val="24"/>
        </w:rPr>
        <w:t>TC-VI</w:t>
      </w:r>
    </w:p>
    <w:p w:rsidR="00F62FF6" w:rsidRDefault="00F62FF6" w:rsidP="003C0D4B"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</w:p>
    <w:p w:rsidR="0085662D" w:rsidRPr="00F62FF6" w:rsidRDefault="0085662D" w:rsidP="003C0D4B"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  <w:r w:rsidRPr="00F62FF6">
        <w:rPr>
          <w:b/>
          <w:color w:val="000000"/>
          <w:kern w:val="0"/>
          <w:sz w:val="24"/>
        </w:rPr>
        <w:t>二、论坛组委会</w:t>
      </w:r>
    </w:p>
    <w:p w:rsidR="0085662D" w:rsidRPr="003C0D4B" w:rsidRDefault="0085662D" w:rsidP="003C0D4B">
      <w:pPr>
        <w:widowControl/>
        <w:spacing w:line="360" w:lineRule="auto"/>
        <w:jc w:val="center"/>
        <w:rPr>
          <w:color w:val="000000"/>
          <w:kern w:val="0"/>
          <w:sz w:val="24"/>
        </w:rPr>
      </w:pPr>
      <w:r w:rsidRPr="003C0D4B">
        <w:rPr>
          <w:b/>
          <w:bCs/>
          <w:color w:val="000000"/>
          <w:kern w:val="0"/>
          <w:sz w:val="24"/>
        </w:rPr>
        <w:t>“</w:t>
      </w:r>
      <w:r w:rsidRPr="003C0D4B">
        <w:rPr>
          <w:b/>
          <w:bCs/>
          <w:color w:val="000000"/>
          <w:kern w:val="0"/>
          <w:sz w:val="24"/>
        </w:rPr>
        <w:t>第六届中国技术史</w:t>
      </w:r>
      <w:r w:rsidR="000B1415" w:rsidRPr="003C0D4B">
        <w:rPr>
          <w:rFonts w:hint="eastAsia"/>
          <w:b/>
          <w:bCs/>
          <w:color w:val="000000"/>
          <w:kern w:val="0"/>
          <w:sz w:val="24"/>
        </w:rPr>
        <w:t>与技术遗产</w:t>
      </w:r>
      <w:r w:rsidRPr="003C0D4B">
        <w:rPr>
          <w:b/>
          <w:bCs/>
          <w:color w:val="000000"/>
          <w:kern w:val="0"/>
          <w:sz w:val="24"/>
        </w:rPr>
        <w:t>论坛组委会</w:t>
      </w:r>
      <w:r w:rsidRPr="003C0D4B">
        <w:rPr>
          <w:b/>
          <w:bCs/>
          <w:color w:val="000000"/>
          <w:kern w:val="0"/>
          <w:sz w:val="24"/>
        </w:rPr>
        <w:t>”</w:t>
      </w:r>
    </w:p>
    <w:p w:rsidR="0085662D" w:rsidRPr="003C0D4B" w:rsidRDefault="0085662D" w:rsidP="003C0D4B">
      <w:pPr>
        <w:widowControl/>
        <w:spacing w:line="360" w:lineRule="auto"/>
        <w:jc w:val="center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（按姓氏笔画排序）</w:t>
      </w:r>
    </w:p>
    <w:p w:rsidR="003E0581" w:rsidRPr="003C0D4B" w:rsidRDefault="003E0581" w:rsidP="003C0D4B">
      <w:pPr>
        <w:spacing w:line="360" w:lineRule="auto"/>
        <w:rPr>
          <w:color w:val="000000"/>
          <w:sz w:val="24"/>
        </w:rPr>
      </w:pPr>
      <w:r w:rsidRPr="003C0D4B">
        <w:rPr>
          <w:color w:val="000000"/>
          <w:sz w:val="24"/>
        </w:rPr>
        <w:t>万辅彬</w:t>
      </w:r>
      <w:r w:rsidRPr="003C0D4B">
        <w:rPr>
          <w:color w:val="000000"/>
          <w:sz w:val="24"/>
        </w:rPr>
        <w:t xml:space="preserve">  </w:t>
      </w:r>
      <w:r w:rsidRPr="003C0D4B">
        <w:rPr>
          <w:color w:val="000000"/>
          <w:sz w:val="24"/>
        </w:rPr>
        <w:t>王思明</w:t>
      </w:r>
      <w:r w:rsidRPr="003C0D4B">
        <w:rPr>
          <w:color w:val="000000"/>
          <w:sz w:val="24"/>
        </w:rPr>
        <w:t xml:space="preserve">  </w:t>
      </w:r>
      <w:r w:rsidRPr="003C0D4B">
        <w:rPr>
          <w:rFonts w:hint="eastAsia"/>
          <w:color w:val="000000"/>
          <w:sz w:val="24"/>
        </w:rPr>
        <w:t>王大明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冯立昇</w:t>
      </w:r>
      <w:r w:rsid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石云里</w:t>
      </w:r>
      <w:r w:rsid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刘</w:t>
      </w:r>
      <w:r w:rsidR="00094643" w:rsidRPr="003C0D4B">
        <w:rPr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兵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关晓武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李延祥</w:t>
      </w:r>
      <w:r w:rsidR="003C0D4B">
        <w:rPr>
          <w:rFonts w:hint="eastAsia"/>
          <w:color w:val="000000"/>
          <w:sz w:val="24"/>
        </w:rPr>
        <w:t xml:space="preserve"> </w:t>
      </w:r>
      <w:r w:rsid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李成智</w:t>
      </w:r>
      <w:r w:rsidR="00094643" w:rsidRP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李晓岑</w:t>
      </w:r>
      <w:r w:rsidRPr="003C0D4B">
        <w:rPr>
          <w:color w:val="000000"/>
          <w:sz w:val="24"/>
        </w:rPr>
        <w:t xml:space="preserve">  </w:t>
      </w:r>
      <w:r w:rsidRPr="003C0D4B">
        <w:rPr>
          <w:color w:val="000000"/>
          <w:sz w:val="24"/>
        </w:rPr>
        <w:t>张</w:t>
      </w:r>
      <w:proofErr w:type="gramStart"/>
      <w:r w:rsidRPr="003C0D4B">
        <w:rPr>
          <w:color w:val="000000"/>
          <w:sz w:val="24"/>
        </w:rPr>
        <w:t>柏春</w:t>
      </w:r>
      <w:r w:rsidRPr="003C0D4B">
        <w:rPr>
          <w:rFonts w:hint="eastAsia"/>
          <w:color w:val="000000"/>
          <w:sz w:val="24"/>
        </w:rPr>
        <w:t xml:space="preserve">  </w:t>
      </w:r>
      <w:r w:rsidRPr="003C0D4B">
        <w:rPr>
          <w:color w:val="000000"/>
          <w:sz w:val="24"/>
        </w:rPr>
        <w:t>吴致</w:t>
      </w:r>
      <w:proofErr w:type="gramEnd"/>
      <w:r w:rsidRPr="003C0D4B">
        <w:rPr>
          <w:color w:val="000000"/>
          <w:sz w:val="24"/>
        </w:rPr>
        <w:t>远</w:t>
      </w:r>
      <w:r w:rsidRPr="003C0D4B">
        <w:rPr>
          <w:rFonts w:hint="eastAsia"/>
          <w:color w:val="000000"/>
          <w:sz w:val="24"/>
        </w:rPr>
        <w:t xml:space="preserve"> </w:t>
      </w:r>
      <w:r w:rsidR="003C0D4B">
        <w:rPr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武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力</w:t>
      </w:r>
      <w:r w:rsidRPr="003C0D4B">
        <w:rPr>
          <w:rFonts w:hint="eastAsia"/>
          <w:color w:val="000000"/>
          <w:sz w:val="24"/>
        </w:rPr>
        <w:t xml:space="preserve"> </w:t>
      </w:r>
      <w:r w:rsidR="003C0D4B">
        <w:rPr>
          <w:color w:val="000000"/>
          <w:sz w:val="24"/>
        </w:rPr>
        <w:t xml:space="preserve"> </w:t>
      </w:r>
      <w:proofErr w:type="gramStart"/>
      <w:r w:rsidRPr="003C0D4B">
        <w:rPr>
          <w:rFonts w:hint="eastAsia"/>
          <w:color w:val="000000"/>
          <w:sz w:val="24"/>
        </w:rPr>
        <w:t>林</w:t>
      </w:r>
      <w:r w:rsidRPr="003C0D4B">
        <w:rPr>
          <w:color w:val="000000"/>
          <w:sz w:val="24"/>
        </w:rPr>
        <w:t>聪</w:t>
      </w:r>
      <w:r w:rsidRPr="003C0D4B">
        <w:rPr>
          <w:rFonts w:hint="eastAsia"/>
          <w:color w:val="000000"/>
          <w:sz w:val="24"/>
        </w:rPr>
        <w:t>益</w:t>
      </w:r>
      <w:proofErr w:type="gramEnd"/>
      <w:r w:rsid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周</w:t>
      </w:r>
      <w:r w:rsidRPr="003C0D4B">
        <w:rPr>
          <w:rFonts w:hint="eastAsia"/>
          <w:color w:val="000000"/>
          <w:sz w:val="24"/>
        </w:rPr>
        <w:t xml:space="preserve"> </w:t>
      </w:r>
      <w:proofErr w:type="gramStart"/>
      <w:r w:rsidRPr="003C0D4B">
        <w:rPr>
          <w:rFonts w:hint="eastAsia"/>
          <w:color w:val="000000"/>
          <w:sz w:val="24"/>
        </w:rPr>
        <w:t>岚</w:t>
      </w:r>
      <w:proofErr w:type="gramEnd"/>
      <w:r w:rsidRPr="003C0D4B">
        <w:rPr>
          <w:rFonts w:hint="eastAsia"/>
          <w:color w:val="000000"/>
          <w:sz w:val="24"/>
        </w:rPr>
        <w:t xml:space="preserve">  </w:t>
      </w:r>
      <w:r w:rsidRPr="003C0D4B">
        <w:rPr>
          <w:color w:val="000000"/>
          <w:sz w:val="24"/>
        </w:rPr>
        <w:t>杨</w:t>
      </w:r>
      <w:r w:rsidRP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舰</w:t>
      </w:r>
      <w:r w:rsidR="003C0D4B">
        <w:rPr>
          <w:rFonts w:hint="eastAsia"/>
          <w:color w:val="000000"/>
          <w:sz w:val="24"/>
        </w:rPr>
        <w:t xml:space="preserve"> </w:t>
      </w:r>
      <w:r w:rsid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杨小明</w:t>
      </w:r>
      <w:r w:rsidRPr="003C0D4B">
        <w:rPr>
          <w:rFonts w:hint="eastAsia"/>
          <w:color w:val="000000"/>
          <w:sz w:val="24"/>
        </w:rPr>
        <w:t xml:space="preserve">  </w:t>
      </w:r>
      <w:r w:rsidRPr="003C0D4B">
        <w:rPr>
          <w:rFonts w:hint="eastAsia"/>
          <w:color w:val="000000"/>
          <w:sz w:val="24"/>
        </w:rPr>
        <w:t>高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策</w:t>
      </w:r>
      <w:r w:rsidRPr="003C0D4B">
        <w:rPr>
          <w:rFonts w:hint="eastAsia"/>
          <w:color w:val="000000"/>
          <w:sz w:val="24"/>
        </w:rPr>
        <w:t xml:space="preserve">  </w:t>
      </w:r>
      <w:r w:rsidRPr="003C0D4B">
        <w:rPr>
          <w:color w:val="000000"/>
          <w:sz w:val="24"/>
        </w:rPr>
        <w:t>郭世荣</w:t>
      </w:r>
      <w:r w:rsidRPr="003C0D4B">
        <w:rPr>
          <w:color w:val="000000"/>
          <w:sz w:val="24"/>
        </w:rPr>
        <w:t xml:space="preserve">  </w:t>
      </w:r>
      <w:r w:rsidRPr="003C0D4B">
        <w:rPr>
          <w:color w:val="000000"/>
          <w:sz w:val="24"/>
        </w:rPr>
        <w:t>赵</w:t>
      </w:r>
      <w:r w:rsidRP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丰</w:t>
      </w:r>
      <w:r w:rsidRPr="003C0D4B">
        <w:rPr>
          <w:color w:val="000000"/>
          <w:sz w:val="24"/>
        </w:rPr>
        <w:t xml:space="preserve"> </w:t>
      </w:r>
      <w:r w:rsidR="003C0D4B">
        <w:rPr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胡化凯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 xml:space="preserve"> </w:t>
      </w:r>
      <w:proofErr w:type="gramStart"/>
      <w:r w:rsidRPr="003C0D4B">
        <w:rPr>
          <w:color w:val="000000"/>
          <w:sz w:val="24"/>
        </w:rPr>
        <w:t>席龙飞</w:t>
      </w:r>
      <w:proofErr w:type="gramEnd"/>
      <w:r w:rsidR="00094643" w:rsidRPr="003C0D4B">
        <w:rPr>
          <w:rFonts w:hint="eastAsia"/>
          <w:color w:val="000000"/>
          <w:sz w:val="24"/>
        </w:rPr>
        <w:t xml:space="preserve"> </w:t>
      </w:r>
      <w:r w:rsid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姜振寰</w:t>
      </w:r>
      <w:r w:rsidR="003C0D4B" w:rsidRPr="003C0D4B">
        <w:rPr>
          <w:rFonts w:hint="eastAsia"/>
          <w:color w:val="000000"/>
          <w:sz w:val="24"/>
        </w:rPr>
        <w:t xml:space="preserve"> </w:t>
      </w:r>
      <w:r w:rsidR="003C0D4B" w:rsidRP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梅建军</w:t>
      </w:r>
      <w:r w:rsidR="003C0D4B">
        <w:rPr>
          <w:rFonts w:hint="eastAsia"/>
          <w:color w:val="000000"/>
          <w:sz w:val="24"/>
        </w:rPr>
        <w:t xml:space="preserve"> </w:t>
      </w:r>
      <w:r w:rsid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曹幸穗</w:t>
      </w:r>
      <w:r w:rsidRPr="003C0D4B">
        <w:rPr>
          <w:color w:val="000000"/>
          <w:sz w:val="24"/>
        </w:rPr>
        <w:t xml:space="preserve">  </w:t>
      </w:r>
      <w:r w:rsidRPr="003C0D4B">
        <w:rPr>
          <w:rFonts w:hint="eastAsia"/>
          <w:color w:val="000000"/>
          <w:sz w:val="24"/>
        </w:rPr>
        <w:t>龚德才</w:t>
      </w:r>
      <w:r w:rsidRPr="003C0D4B">
        <w:rPr>
          <w:rFonts w:hint="eastAsia"/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 xml:space="preserve"> </w:t>
      </w:r>
      <w:proofErr w:type="gramStart"/>
      <w:r w:rsidR="003C0D4B" w:rsidRPr="003C0D4B">
        <w:rPr>
          <w:rFonts w:hint="eastAsia"/>
          <w:color w:val="000000"/>
          <w:sz w:val="24"/>
        </w:rPr>
        <w:t>蔡</w:t>
      </w:r>
      <w:proofErr w:type="gramEnd"/>
      <w:r w:rsidR="003C0D4B" w:rsidRPr="003C0D4B">
        <w:rPr>
          <w:rFonts w:hint="eastAsia"/>
          <w:color w:val="000000"/>
          <w:sz w:val="24"/>
        </w:rPr>
        <w:t xml:space="preserve"> </w:t>
      </w:r>
      <w:proofErr w:type="gramStart"/>
      <w:r w:rsidR="003C0D4B" w:rsidRPr="003C0D4B">
        <w:rPr>
          <w:rFonts w:hint="eastAsia"/>
          <w:color w:val="000000"/>
          <w:sz w:val="24"/>
        </w:rPr>
        <w:t>薇</w:t>
      </w:r>
      <w:proofErr w:type="gramEnd"/>
      <w:r w:rsidR="003C0D4B" w:rsidRPr="003C0D4B">
        <w:rPr>
          <w:rFonts w:hint="eastAsia"/>
          <w:color w:val="000000"/>
          <w:sz w:val="24"/>
        </w:rPr>
        <w:t xml:space="preserve"> </w:t>
      </w:r>
      <w:r w:rsidR="003C0D4B" w:rsidRPr="003C0D4B">
        <w:rPr>
          <w:color w:val="000000"/>
          <w:sz w:val="24"/>
        </w:rPr>
        <w:t xml:space="preserve"> </w:t>
      </w:r>
      <w:r w:rsidRPr="003C0D4B">
        <w:rPr>
          <w:rFonts w:hint="eastAsia"/>
          <w:color w:val="000000"/>
          <w:sz w:val="24"/>
        </w:rPr>
        <w:t>谭</w:t>
      </w:r>
      <w:r w:rsidRPr="003C0D4B">
        <w:rPr>
          <w:color w:val="000000"/>
          <w:sz w:val="24"/>
        </w:rPr>
        <w:t>德睿</w:t>
      </w:r>
      <w:r w:rsidRPr="003C0D4B">
        <w:rPr>
          <w:rFonts w:hint="eastAsia"/>
          <w:color w:val="000000"/>
          <w:sz w:val="24"/>
        </w:rPr>
        <w:t xml:space="preserve">  </w:t>
      </w:r>
      <w:r w:rsidRPr="003C0D4B">
        <w:rPr>
          <w:color w:val="000000"/>
          <w:sz w:val="24"/>
        </w:rPr>
        <w:t>潜</w:t>
      </w:r>
      <w:r w:rsidRPr="003C0D4B">
        <w:rPr>
          <w:color w:val="000000"/>
          <w:sz w:val="24"/>
        </w:rPr>
        <w:t xml:space="preserve"> </w:t>
      </w:r>
      <w:r w:rsidRPr="003C0D4B">
        <w:rPr>
          <w:color w:val="000000"/>
          <w:sz w:val="24"/>
        </w:rPr>
        <w:t>伟</w:t>
      </w:r>
    </w:p>
    <w:p w:rsidR="0085662D" w:rsidRPr="003C0D4B" w:rsidRDefault="0085662D" w:rsidP="003C0D4B">
      <w:pPr>
        <w:spacing w:line="360" w:lineRule="auto"/>
        <w:rPr>
          <w:color w:val="000000"/>
          <w:sz w:val="24"/>
        </w:rPr>
      </w:pPr>
      <w:r w:rsidRPr="003C0D4B">
        <w:rPr>
          <w:color w:val="000000"/>
          <w:sz w:val="24"/>
        </w:rPr>
        <w:t>执行主席：赵丰</w:t>
      </w:r>
    </w:p>
    <w:p w:rsidR="00F62FF6" w:rsidRDefault="00F62FF6" w:rsidP="003C0D4B"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</w:p>
    <w:p w:rsidR="0085662D" w:rsidRPr="00F62FF6" w:rsidRDefault="0085662D" w:rsidP="003C0D4B"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  <w:r w:rsidRPr="00F62FF6">
        <w:rPr>
          <w:b/>
          <w:color w:val="000000"/>
          <w:kern w:val="0"/>
          <w:sz w:val="24"/>
        </w:rPr>
        <w:t>三、会议主题</w:t>
      </w:r>
    </w:p>
    <w:p w:rsidR="0085662D" w:rsidRPr="003C0D4B" w:rsidRDefault="0085662D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技术史与</w:t>
      </w:r>
      <w:r w:rsidR="00831ABD" w:rsidRPr="003C0D4B">
        <w:rPr>
          <w:color w:val="000000"/>
          <w:kern w:val="0"/>
          <w:sz w:val="24"/>
        </w:rPr>
        <w:t>技术</w:t>
      </w:r>
      <w:r w:rsidRPr="003C0D4B">
        <w:rPr>
          <w:color w:val="000000"/>
          <w:kern w:val="0"/>
          <w:sz w:val="24"/>
        </w:rPr>
        <w:t>遗产</w:t>
      </w:r>
    </w:p>
    <w:p w:rsidR="00C7297F" w:rsidRPr="003C0D4B" w:rsidRDefault="00C7297F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议题</w:t>
      </w:r>
      <w:proofErr w:type="gramStart"/>
      <w:r w:rsidRPr="003C0D4B">
        <w:rPr>
          <w:color w:val="000000"/>
          <w:kern w:val="0"/>
          <w:sz w:val="24"/>
        </w:rPr>
        <w:t>一</w:t>
      </w:r>
      <w:proofErr w:type="gramEnd"/>
      <w:r w:rsidRPr="003C0D4B">
        <w:rPr>
          <w:color w:val="000000"/>
          <w:kern w:val="0"/>
          <w:sz w:val="24"/>
        </w:rPr>
        <w:t>：传统工艺；</w:t>
      </w:r>
    </w:p>
    <w:p w:rsidR="00C7297F" w:rsidRPr="003C0D4B" w:rsidRDefault="00C7297F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议题二：物质文化与博物馆；</w:t>
      </w:r>
    </w:p>
    <w:p w:rsidR="00C7297F" w:rsidRPr="003C0D4B" w:rsidRDefault="00C7297F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议题三：工业遗产；</w:t>
      </w:r>
    </w:p>
    <w:p w:rsidR="00C7297F" w:rsidRPr="003C0D4B" w:rsidRDefault="00C7297F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lastRenderedPageBreak/>
        <w:t>议题四：农业遗产；</w:t>
      </w:r>
    </w:p>
    <w:p w:rsidR="00C7297F" w:rsidRPr="003C0D4B" w:rsidRDefault="00C7297F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议题五：产业史与科技史；</w:t>
      </w:r>
    </w:p>
    <w:p w:rsidR="00C7297F" w:rsidRPr="003C0D4B" w:rsidRDefault="00C7297F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议题六：</w:t>
      </w:r>
      <w:proofErr w:type="gramStart"/>
      <w:r w:rsidRPr="003C0D4B">
        <w:rPr>
          <w:color w:val="000000"/>
          <w:kern w:val="0"/>
          <w:sz w:val="24"/>
        </w:rPr>
        <w:t>船史与</w:t>
      </w:r>
      <w:proofErr w:type="gramEnd"/>
      <w:r w:rsidRPr="003C0D4B">
        <w:rPr>
          <w:color w:val="000000"/>
          <w:kern w:val="0"/>
          <w:sz w:val="24"/>
        </w:rPr>
        <w:t>船舶遗产；</w:t>
      </w:r>
    </w:p>
    <w:p w:rsidR="00C7297F" w:rsidRPr="003C0D4B" w:rsidRDefault="00C7297F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议题七：其他技术史专题。</w:t>
      </w:r>
    </w:p>
    <w:p w:rsidR="00F62FF6" w:rsidRDefault="00F62FF6" w:rsidP="003C0D4B"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</w:p>
    <w:p w:rsidR="0085662D" w:rsidRPr="00F62FF6" w:rsidRDefault="0085662D" w:rsidP="003C0D4B"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  <w:r w:rsidRPr="00F62FF6">
        <w:rPr>
          <w:b/>
          <w:color w:val="000000"/>
          <w:kern w:val="0"/>
          <w:sz w:val="24"/>
        </w:rPr>
        <w:t>四、会议征文</w:t>
      </w:r>
    </w:p>
    <w:p w:rsidR="0085662D" w:rsidRPr="003C0D4B" w:rsidRDefault="00536208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 </w:t>
      </w:r>
      <w:r w:rsidR="0085662D" w:rsidRPr="003C0D4B">
        <w:rPr>
          <w:color w:val="000000"/>
          <w:kern w:val="0"/>
          <w:sz w:val="24"/>
        </w:rPr>
        <w:t>论坛征集与会议主题相关的学术论文（字数不超过</w:t>
      </w:r>
      <w:r w:rsidR="0085662D" w:rsidRPr="003C0D4B">
        <w:rPr>
          <w:color w:val="000000"/>
          <w:kern w:val="0"/>
          <w:sz w:val="24"/>
        </w:rPr>
        <w:t>10000</w:t>
      </w:r>
      <w:r w:rsidR="0085662D" w:rsidRPr="003C0D4B">
        <w:rPr>
          <w:color w:val="000000"/>
          <w:kern w:val="0"/>
          <w:sz w:val="24"/>
        </w:rPr>
        <w:t>）。论坛除全体会议报告外，也将根据提交论文情况安排</w:t>
      </w:r>
      <w:r w:rsidR="0085662D" w:rsidRPr="003C0D4B">
        <w:rPr>
          <w:color w:val="000000"/>
          <w:kern w:val="0"/>
          <w:sz w:val="24"/>
        </w:rPr>
        <w:t>3-5</w:t>
      </w:r>
      <w:r w:rsidR="0085662D" w:rsidRPr="003C0D4B">
        <w:rPr>
          <w:color w:val="000000"/>
          <w:kern w:val="0"/>
          <w:sz w:val="24"/>
        </w:rPr>
        <w:t>个分会场，</w:t>
      </w:r>
      <w:r w:rsidR="00EF2346" w:rsidRPr="003C0D4B">
        <w:rPr>
          <w:rFonts w:hint="eastAsia"/>
          <w:color w:val="000000"/>
          <w:kern w:val="0"/>
          <w:sz w:val="24"/>
        </w:rPr>
        <w:t>使</w:t>
      </w:r>
      <w:r w:rsidR="0085662D" w:rsidRPr="003C0D4B">
        <w:rPr>
          <w:color w:val="000000"/>
          <w:kern w:val="0"/>
          <w:sz w:val="24"/>
        </w:rPr>
        <w:t>专家学者有更加充分的交流机会。欢迎各专业委员会或分会、研究机构在</w:t>
      </w:r>
      <w:r w:rsidR="0085662D" w:rsidRPr="003C0D4B">
        <w:rPr>
          <w:color w:val="000000"/>
          <w:kern w:val="0"/>
          <w:sz w:val="24"/>
        </w:rPr>
        <w:t>“</w:t>
      </w:r>
      <w:r w:rsidR="0085662D" w:rsidRPr="003C0D4B">
        <w:rPr>
          <w:color w:val="000000"/>
          <w:kern w:val="0"/>
          <w:sz w:val="24"/>
        </w:rPr>
        <w:t>论坛</w:t>
      </w:r>
      <w:r w:rsidR="0085662D" w:rsidRPr="003C0D4B">
        <w:rPr>
          <w:color w:val="000000"/>
          <w:kern w:val="0"/>
          <w:sz w:val="24"/>
        </w:rPr>
        <w:t>”</w:t>
      </w:r>
      <w:r w:rsidR="0085662D" w:rsidRPr="003C0D4B">
        <w:rPr>
          <w:color w:val="000000"/>
          <w:kern w:val="0"/>
          <w:sz w:val="24"/>
        </w:rPr>
        <w:t>上组织年会或专题研讨会。</w:t>
      </w:r>
    </w:p>
    <w:p w:rsidR="0085662D" w:rsidRPr="003C0D4B" w:rsidRDefault="00536208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 </w:t>
      </w:r>
      <w:r w:rsidR="0085662D" w:rsidRPr="003C0D4B">
        <w:rPr>
          <w:color w:val="000000"/>
          <w:kern w:val="0"/>
          <w:sz w:val="24"/>
        </w:rPr>
        <w:t>提交会议论文时间：</w:t>
      </w:r>
      <w:r w:rsidR="0085662D" w:rsidRPr="003C0D4B">
        <w:rPr>
          <w:color w:val="000000"/>
          <w:kern w:val="0"/>
          <w:sz w:val="24"/>
        </w:rPr>
        <w:t>20</w:t>
      </w:r>
      <w:r w:rsidR="00551099" w:rsidRPr="003C0D4B">
        <w:rPr>
          <w:color w:val="000000"/>
          <w:kern w:val="0"/>
          <w:sz w:val="24"/>
        </w:rPr>
        <w:t>18</w:t>
      </w:r>
      <w:r w:rsidR="0085662D" w:rsidRPr="003C0D4B">
        <w:rPr>
          <w:color w:val="000000"/>
          <w:kern w:val="0"/>
          <w:sz w:val="24"/>
        </w:rPr>
        <w:t>年</w:t>
      </w:r>
      <w:r w:rsidR="00551099" w:rsidRPr="003C0D4B">
        <w:rPr>
          <w:color w:val="000000"/>
          <w:kern w:val="0"/>
          <w:sz w:val="24"/>
        </w:rPr>
        <w:t>4</w:t>
      </w:r>
      <w:r w:rsidR="0085662D" w:rsidRPr="003C0D4B">
        <w:rPr>
          <w:color w:val="000000"/>
          <w:kern w:val="0"/>
          <w:sz w:val="24"/>
        </w:rPr>
        <w:t>月</w:t>
      </w:r>
      <w:r w:rsidR="0085662D" w:rsidRPr="003C0D4B">
        <w:rPr>
          <w:color w:val="000000"/>
          <w:kern w:val="0"/>
          <w:sz w:val="24"/>
        </w:rPr>
        <w:t>30</w:t>
      </w:r>
      <w:r w:rsidR="0085662D" w:rsidRPr="003C0D4B">
        <w:rPr>
          <w:color w:val="000000"/>
          <w:kern w:val="0"/>
          <w:sz w:val="24"/>
        </w:rPr>
        <w:t>日前，提交论文题目及摘要；</w:t>
      </w:r>
      <w:r w:rsidR="0085662D" w:rsidRPr="003C0D4B">
        <w:rPr>
          <w:color w:val="000000"/>
          <w:kern w:val="0"/>
          <w:sz w:val="24"/>
        </w:rPr>
        <w:t>20</w:t>
      </w:r>
      <w:r w:rsidR="00551099" w:rsidRPr="003C0D4B">
        <w:rPr>
          <w:color w:val="000000"/>
          <w:kern w:val="0"/>
          <w:sz w:val="24"/>
        </w:rPr>
        <w:t>18</w:t>
      </w:r>
      <w:r w:rsidR="0085662D" w:rsidRPr="003C0D4B">
        <w:rPr>
          <w:color w:val="000000"/>
          <w:kern w:val="0"/>
          <w:sz w:val="24"/>
        </w:rPr>
        <w:t>年</w:t>
      </w:r>
      <w:r w:rsidR="00551099" w:rsidRPr="003C0D4B">
        <w:rPr>
          <w:color w:val="000000"/>
          <w:kern w:val="0"/>
          <w:sz w:val="24"/>
        </w:rPr>
        <w:t>5</w:t>
      </w:r>
      <w:r w:rsidR="0085662D" w:rsidRPr="003C0D4B">
        <w:rPr>
          <w:color w:val="000000"/>
          <w:kern w:val="0"/>
          <w:sz w:val="24"/>
        </w:rPr>
        <w:t>月</w:t>
      </w:r>
      <w:r w:rsidR="00551099" w:rsidRPr="003C0D4B">
        <w:rPr>
          <w:color w:val="000000"/>
          <w:kern w:val="0"/>
          <w:sz w:val="24"/>
        </w:rPr>
        <w:t>20</w:t>
      </w:r>
      <w:r w:rsidR="0085662D" w:rsidRPr="003C0D4B">
        <w:rPr>
          <w:color w:val="000000"/>
          <w:kern w:val="0"/>
          <w:sz w:val="24"/>
        </w:rPr>
        <w:t>日前，提交论文全文。</w:t>
      </w:r>
    </w:p>
    <w:p w:rsidR="0085662D" w:rsidRPr="003C0D4B" w:rsidRDefault="00536208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 </w:t>
      </w:r>
      <w:r w:rsidR="0085662D" w:rsidRPr="003C0D4B">
        <w:rPr>
          <w:color w:val="000000"/>
          <w:kern w:val="0"/>
          <w:sz w:val="24"/>
        </w:rPr>
        <w:t>会议结束后，论坛组委会将</w:t>
      </w:r>
      <w:r w:rsidR="003E0581" w:rsidRPr="003C0D4B">
        <w:rPr>
          <w:rFonts w:hint="eastAsia"/>
          <w:color w:val="000000"/>
          <w:kern w:val="0"/>
          <w:sz w:val="24"/>
        </w:rPr>
        <w:t>出版</w:t>
      </w:r>
      <w:r w:rsidR="0085662D" w:rsidRPr="003C0D4B">
        <w:rPr>
          <w:color w:val="000000"/>
          <w:kern w:val="0"/>
          <w:sz w:val="24"/>
        </w:rPr>
        <w:t>论文</w:t>
      </w:r>
      <w:r w:rsidR="003E0581" w:rsidRPr="003C0D4B">
        <w:rPr>
          <w:rFonts w:hint="eastAsia"/>
          <w:color w:val="000000"/>
          <w:kern w:val="0"/>
          <w:sz w:val="24"/>
        </w:rPr>
        <w:t>选</w:t>
      </w:r>
      <w:r w:rsidR="0085662D" w:rsidRPr="003C0D4B">
        <w:rPr>
          <w:color w:val="000000"/>
          <w:kern w:val="0"/>
          <w:sz w:val="24"/>
        </w:rPr>
        <w:t>集。</w:t>
      </w:r>
    </w:p>
    <w:p w:rsidR="00F62FF6" w:rsidRDefault="00F62FF6" w:rsidP="003C0D4B">
      <w:pPr>
        <w:widowControl/>
        <w:spacing w:line="360" w:lineRule="auto"/>
        <w:jc w:val="left"/>
        <w:rPr>
          <w:color w:val="000000"/>
          <w:kern w:val="0"/>
          <w:sz w:val="24"/>
        </w:rPr>
      </w:pPr>
    </w:p>
    <w:p w:rsidR="00F62FF6" w:rsidRPr="00F62FF6" w:rsidRDefault="0085662D" w:rsidP="003C0D4B"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  <w:r w:rsidRPr="00F62FF6">
        <w:rPr>
          <w:b/>
          <w:color w:val="000000"/>
          <w:kern w:val="0"/>
          <w:sz w:val="24"/>
        </w:rPr>
        <w:t>五、</w:t>
      </w:r>
      <w:r w:rsidR="00F62FF6" w:rsidRPr="00F62FF6">
        <w:rPr>
          <w:rFonts w:hint="eastAsia"/>
          <w:b/>
          <w:color w:val="000000"/>
          <w:kern w:val="0"/>
          <w:sz w:val="24"/>
        </w:rPr>
        <w:t>具体参会信息</w:t>
      </w:r>
    </w:p>
    <w:p w:rsidR="00F62FF6" w:rsidRPr="00F62FF6" w:rsidRDefault="00F62FF6" w:rsidP="00F62FF6">
      <w:pPr>
        <w:widowControl/>
        <w:spacing w:line="360" w:lineRule="auto"/>
        <w:ind w:firstLineChars="200" w:firstLine="482"/>
        <w:jc w:val="left"/>
        <w:rPr>
          <w:color w:val="000000"/>
          <w:kern w:val="0"/>
          <w:sz w:val="24"/>
        </w:rPr>
      </w:pPr>
      <w:r w:rsidRPr="00F62FF6">
        <w:rPr>
          <w:b/>
          <w:color w:val="000000"/>
          <w:kern w:val="0"/>
          <w:sz w:val="24"/>
        </w:rPr>
        <w:t>报到时间：</w:t>
      </w:r>
      <w:r>
        <w:rPr>
          <w:color w:val="000000"/>
          <w:kern w:val="0"/>
          <w:sz w:val="24"/>
        </w:rPr>
        <w:t>6</w:t>
      </w:r>
      <w:r w:rsidRPr="00F62FF6">
        <w:rPr>
          <w:color w:val="000000"/>
          <w:kern w:val="0"/>
          <w:sz w:val="24"/>
        </w:rPr>
        <w:t>月</w:t>
      </w:r>
      <w:r w:rsidRPr="00F62FF6">
        <w:rPr>
          <w:rFonts w:hint="eastAsia"/>
          <w:color w:val="000000"/>
          <w:kern w:val="0"/>
          <w:sz w:val="24"/>
        </w:rPr>
        <w:t>3</w:t>
      </w:r>
      <w:r w:rsidRPr="00F62FF6">
        <w:rPr>
          <w:color w:val="000000"/>
          <w:kern w:val="0"/>
          <w:sz w:val="24"/>
        </w:rPr>
        <w:t>日（</w:t>
      </w:r>
      <w:r>
        <w:rPr>
          <w:rFonts w:hint="eastAsia"/>
          <w:color w:val="000000"/>
          <w:kern w:val="0"/>
          <w:sz w:val="24"/>
        </w:rPr>
        <w:t>周日</w:t>
      </w:r>
      <w:r w:rsidRPr="00F62FF6">
        <w:rPr>
          <w:color w:val="000000"/>
          <w:kern w:val="0"/>
          <w:sz w:val="24"/>
        </w:rPr>
        <w:t>）</w:t>
      </w:r>
      <w:r w:rsidRPr="00F62FF6">
        <w:rPr>
          <w:rFonts w:hint="eastAsia"/>
          <w:color w:val="000000"/>
          <w:kern w:val="0"/>
          <w:sz w:val="24"/>
        </w:rPr>
        <w:t>9:00</w:t>
      </w:r>
      <w:r w:rsidRPr="00F62FF6">
        <w:rPr>
          <w:color w:val="000000"/>
          <w:kern w:val="0"/>
          <w:sz w:val="24"/>
        </w:rPr>
        <w:t>—</w:t>
      </w:r>
      <w:r w:rsidRPr="00F62FF6">
        <w:rPr>
          <w:rFonts w:hint="eastAsia"/>
          <w:color w:val="000000"/>
          <w:kern w:val="0"/>
          <w:sz w:val="24"/>
        </w:rPr>
        <w:t>2</w:t>
      </w:r>
      <w:r>
        <w:rPr>
          <w:color w:val="000000"/>
          <w:kern w:val="0"/>
          <w:sz w:val="24"/>
        </w:rPr>
        <w:t>0:</w:t>
      </w:r>
      <w:r w:rsidRPr="00F62FF6">
        <w:rPr>
          <w:rFonts w:hint="eastAsia"/>
          <w:color w:val="000000"/>
          <w:kern w:val="0"/>
          <w:sz w:val="24"/>
        </w:rPr>
        <w:t>00</w:t>
      </w:r>
      <w:r w:rsidRPr="00F62FF6">
        <w:rPr>
          <w:rFonts w:hint="eastAsia"/>
          <w:color w:val="000000"/>
          <w:kern w:val="0"/>
          <w:sz w:val="24"/>
        </w:rPr>
        <w:t>，</w:t>
      </w:r>
      <w:r>
        <w:rPr>
          <w:color w:val="000000"/>
          <w:kern w:val="0"/>
          <w:sz w:val="24"/>
        </w:rPr>
        <w:t>6</w:t>
      </w:r>
      <w:r w:rsidRPr="00F62FF6">
        <w:rPr>
          <w:rFonts w:hint="eastAsia"/>
          <w:color w:val="000000"/>
          <w:kern w:val="0"/>
          <w:sz w:val="24"/>
        </w:rPr>
        <w:t>月</w:t>
      </w:r>
      <w:r w:rsidRPr="00F62FF6">
        <w:rPr>
          <w:rFonts w:hint="eastAsia"/>
          <w:color w:val="000000"/>
          <w:kern w:val="0"/>
          <w:sz w:val="24"/>
        </w:rPr>
        <w:t>4</w:t>
      </w:r>
      <w:r w:rsidRPr="00F62FF6">
        <w:rPr>
          <w:rFonts w:hint="eastAsia"/>
          <w:color w:val="000000"/>
          <w:kern w:val="0"/>
          <w:sz w:val="24"/>
        </w:rPr>
        <w:t>日（周</w:t>
      </w:r>
      <w:r>
        <w:rPr>
          <w:rFonts w:hint="eastAsia"/>
          <w:color w:val="000000"/>
          <w:kern w:val="0"/>
          <w:sz w:val="24"/>
        </w:rPr>
        <w:t>一</w:t>
      </w:r>
      <w:r w:rsidRPr="00F62FF6">
        <w:rPr>
          <w:rFonts w:hint="eastAsia"/>
          <w:color w:val="000000"/>
          <w:kern w:val="0"/>
          <w:sz w:val="24"/>
        </w:rPr>
        <w:t>）</w:t>
      </w:r>
      <w:r w:rsidRPr="00F62FF6">
        <w:rPr>
          <w:rFonts w:hint="eastAsia"/>
          <w:color w:val="000000"/>
          <w:kern w:val="0"/>
          <w:sz w:val="24"/>
        </w:rPr>
        <w:t>8:00--9:00</w:t>
      </w:r>
    </w:p>
    <w:p w:rsidR="00F62FF6" w:rsidRPr="00F62FF6" w:rsidRDefault="00F62FF6" w:rsidP="00F62FF6">
      <w:pPr>
        <w:widowControl/>
        <w:spacing w:line="360" w:lineRule="auto"/>
        <w:ind w:firstLineChars="200" w:firstLine="482"/>
        <w:jc w:val="left"/>
        <w:rPr>
          <w:color w:val="000000"/>
          <w:kern w:val="0"/>
          <w:sz w:val="24"/>
        </w:rPr>
      </w:pPr>
      <w:r w:rsidRPr="00F62FF6">
        <w:rPr>
          <w:b/>
          <w:color w:val="000000"/>
          <w:kern w:val="0"/>
          <w:sz w:val="24"/>
        </w:rPr>
        <w:t>报到地点：</w:t>
      </w:r>
      <w:r w:rsidRPr="00F62FF6">
        <w:rPr>
          <w:rFonts w:hint="eastAsia"/>
          <w:color w:val="000000"/>
          <w:kern w:val="0"/>
          <w:sz w:val="24"/>
        </w:rPr>
        <w:t>中国丝绸博物馆</w:t>
      </w:r>
      <w:r>
        <w:rPr>
          <w:rFonts w:hint="eastAsia"/>
          <w:color w:val="000000"/>
          <w:kern w:val="0"/>
          <w:sz w:val="24"/>
        </w:rPr>
        <w:t>时装馆</w:t>
      </w:r>
      <w:r w:rsidRPr="00F62FF6">
        <w:rPr>
          <w:rFonts w:hint="eastAsia"/>
          <w:color w:val="000000"/>
          <w:kern w:val="0"/>
          <w:sz w:val="24"/>
        </w:rPr>
        <w:t>银</w:t>
      </w:r>
      <w:proofErr w:type="gramStart"/>
      <w:r w:rsidRPr="00F62FF6">
        <w:rPr>
          <w:rFonts w:hint="eastAsia"/>
          <w:color w:val="000000"/>
          <w:kern w:val="0"/>
          <w:sz w:val="24"/>
        </w:rPr>
        <w:t>瀚</w:t>
      </w:r>
      <w:proofErr w:type="gramEnd"/>
      <w:r w:rsidRPr="00F62FF6">
        <w:rPr>
          <w:rFonts w:hint="eastAsia"/>
          <w:color w:val="000000"/>
          <w:kern w:val="0"/>
          <w:sz w:val="24"/>
        </w:rPr>
        <w:t>厅（</w:t>
      </w:r>
      <w:r>
        <w:rPr>
          <w:rFonts w:hint="eastAsia"/>
          <w:color w:val="000000"/>
          <w:kern w:val="0"/>
          <w:sz w:val="24"/>
        </w:rPr>
        <w:t>浙江省杭州市西湖区玉皇山路</w:t>
      </w:r>
      <w:r>
        <w:rPr>
          <w:rFonts w:hint="eastAsia"/>
          <w:color w:val="000000"/>
          <w:kern w:val="0"/>
          <w:sz w:val="24"/>
        </w:rPr>
        <w:t>7</w:t>
      </w:r>
      <w:r>
        <w:rPr>
          <w:color w:val="000000"/>
          <w:kern w:val="0"/>
          <w:sz w:val="24"/>
        </w:rPr>
        <w:t>3-1</w:t>
      </w:r>
      <w:r>
        <w:rPr>
          <w:rFonts w:hint="eastAsia"/>
          <w:color w:val="000000"/>
          <w:kern w:val="0"/>
          <w:sz w:val="24"/>
        </w:rPr>
        <w:t>号</w:t>
      </w:r>
      <w:r w:rsidRPr="00F62FF6">
        <w:rPr>
          <w:rFonts w:hint="eastAsia"/>
          <w:color w:val="000000"/>
          <w:kern w:val="0"/>
          <w:sz w:val="24"/>
        </w:rPr>
        <w:t>）</w:t>
      </w:r>
    </w:p>
    <w:p w:rsidR="00F62FF6" w:rsidRPr="00F62FF6" w:rsidRDefault="00F62FF6" w:rsidP="00F62FF6">
      <w:pPr>
        <w:widowControl/>
        <w:spacing w:line="360" w:lineRule="auto"/>
        <w:ind w:firstLineChars="200" w:firstLine="482"/>
        <w:jc w:val="left"/>
        <w:rPr>
          <w:color w:val="000000"/>
          <w:kern w:val="0"/>
          <w:sz w:val="24"/>
        </w:rPr>
      </w:pPr>
      <w:r w:rsidRPr="00F62FF6">
        <w:rPr>
          <w:rFonts w:hint="eastAsia"/>
          <w:b/>
          <w:color w:val="000000"/>
          <w:kern w:val="0"/>
          <w:sz w:val="24"/>
        </w:rPr>
        <w:t>开会时间：</w:t>
      </w:r>
      <w:r>
        <w:rPr>
          <w:color w:val="000000"/>
          <w:kern w:val="0"/>
          <w:sz w:val="24"/>
        </w:rPr>
        <w:t>6</w:t>
      </w:r>
      <w:r w:rsidRPr="00F62FF6">
        <w:rPr>
          <w:rFonts w:hint="eastAsia"/>
          <w:color w:val="000000"/>
          <w:kern w:val="0"/>
          <w:sz w:val="24"/>
        </w:rPr>
        <w:t>月</w:t>
      </w:r>
      <w:r w:rsidRPr="00F62FF6">
        <w:rPr>
          <w:rFonts w:hint="eastAsia"/>
          <w:color w:val="000000"/>
          <w:kern w:val="0"/>
          <w:sz w:val="24"/>
        </w:rPr>
        <w:t>4-</w:t>
      </w:r>
      <w:r>
        <w:rPr>
          <w:color w:val="000000"/>
          <w:kern w:val="0"/>
          <w:sz w:val="24"/>
        </w:rPr>
        <w:t>5</w:t>
      </w:r>
      <w:r w:rsidRPr="00F62FF6">
        <w:rPr>
          <w:rFonts w:hint="eastAsia"/>
          <w:color w:val="000000"/>
          <w:kern w:val="0"/>
          <w:sz w:val="24"/>
        </w:rPr>
        <w:t>日</w:t>
      </w:r>
    </w:p>
    <w:p w:rsidR="00F62FF6" w:rsidRPr="00F62FF6" w:rsidRDefault="00F62FF6" w:rsidP="00F62FF6">
      <w:pPr>
        <w:widowControl/>
        <w:spacing w:line="360" w:lineRule="auto"/>
        <w:ind w:firstLineChars="200" w:firstLine="482"/>
        <w:jc w:val="left"/>
        <w:rPr>
          <w:color w:val="000000"/>
          <w:kern w:val="0"/>
          <w:sz w:val="24"/>
        </w:rPr>
      </w:pPr>
      <w:r w:rsidRPr="00F62FF6">
        <w:rPr>
          <w:b/>
          <w:color w:val="000000"/>
          <w:kern w:val="0"/>
          <w:sz w:val="24"/>
        </w:rPr>
        <w:t>会议费用</w:t>
      </w:r>
      <w:r w:rsidRPr="00F62FF6">
        <w:rPr>
          <w:rFonts w:hint="eastAsia"/>
          <w:b/>
          <w:color w:val="000000"/>
          <w:kern w:val="0"/>
          <w:sz w:val="24"/>
        </w:rPr>
        <w:t>：</w:t>
      </w:r>
      <w:r w:rsidRPr="00F62FF6">
        <w:rPr>
          <w:color w:val="000000"/>
          <w:kern w:val="0"/>
          <w:sz w:val="24"/>
        </w:rPr>
        <w:t>会务费</w:t>
      </w:r>
      <w:r w:rsidRPr="00F62FF6">
        <w:rPr>
          <w:rFonts w:hint="eastAsia"/>
          <w:color w:val="000000"/>
          <w:kern w:val="0"/>
          <w:sz w:val="24"/>
        </w:rPr>
        <w:t>9</w:t>
      </w:r>
      <w:r w:rsidRPr="00F62FF6">
        <w:rPr>
          <w:color w:val="000000"/>
          <w:kern w:val="0"/>
          <w:sz w:val="24"/>
        </w:rPr>
        <w:t>00</w:t>
      </w:r>
      <w:r w:rsidRPr="00F62FF6">
        <w:rPr>
          <w:color w:val="000000"/>
          <w:kern w:val="0"/>
          <w:sz w:val="24"/>
        </w:rPr>
        <w:t>元，研究生及其他随同人员减半。参会人员</w:t>
      </w:r>
      <w:r w:rsidRPr="00F62FF6">
        <w:rPr>
          <w:rFonts w:hint="eastAsia"/>
          <w:color w:val="000000"/>
          <w:kern w:val="0"/>
          <w:sz w:val="24"/>
        </w:rPr>
        <w:t>住宿</w:t>
      </w:r>
      <w:r w:rsidRPr="00F62FF6">
        <w:rPr>
          <w:color w:val="000000"/>
          <w:kern w:val="0"/>
          <w:sz w:val="24"/>
        </w:rPr>
        <w:t>、往返交通费用</w:t>
      </w:r>
      <w:r w:rsidRPr="00F62FF6">
        <w:rPr>
          <w:rFonts w:hint="eastAsia"/>
          <w:color w:val="000000"/>
          <w:kern w:val="0"/>
          <w:sz w:val="24"/>
        </w:rPr>
        <w:t>自理</w:t>
      </w:r>
      <w:r w:rsidRPr="00F62FF6">
        <w:rPr>
          <w:color w:val="000000"/>
          <w:kern w:val="0"/>
          <w:sz w:val="24"/>
        </w:rPr>
        <w:t>。</w:t>
      </w:r>
    </w:p>
    <w:p w:rsidR="00F62FF6" w:rsidRPr="00F62FF6" w:rsidRDefault="00F62FF6" w:rsidP="00F62FF6">
      <w:pPr>
        <w:widowControl/>
        <w:spacing w:line="360" w:lineRule="auto"/>
        <w:ind w:firstLineChars="200" w:firstLine="482"/>
        <w:jc w:val="left"/>
        <w:rPr>
          <w:color w:val="000000"/>
          <w:kern w:val="0"/>
          <w:sz w:val="24"/>
        </w:rPr>
      </w:pPr>
      <w:r w:rsidRPr="00F62FF6">
        <w:rPr>
          <w:rFonts w:hint="eastAsia"/>
          <w:b/>
          <w:color w:val="000000"/>
          <w:kern w:val="0"/>
          <w:sz w:val="24"/>
        </w:rPr>
        <w:t>住宿：</w:t>
      </w:r>
      <w:r w:rsidR="00F65957">
        <w:rPr>
          <w:rFonts w:hint="eastAsia"/>
          <w:color w:val="000000"/>
          <w:kern w:val="0"/>
          <w:sz w:val="24"/>
        </w:rPr>
        <w:t>会务组将</w:t>
      </w:r>
      <w:r w:rsidRPr="00F62FF6">
        <w:rPr>
          <w:rFonts w:hint="eastAsia"/>
          <w:color w:val="000000"/>
          <w:kern w:val="0"/>
          <w:sz w:val="24"/>
        </w:rPr>
        <w:t>为代表预订住宿，</w:t>
      </w:r>
      <w:r w:rsidR="006363C1" w:rsidRPr="00F62FF6">
        <w:rPr>
          <w:rFonts w:hint="eastAsia"/>
          <w:color w:val="000000"/>
          <w:kern w:val="0"/>
          <w:sz w:val="24"/>
        </w:rPr>
        <w:t>附近有</w:t>
      </w:r>
      <w:r w:rsidR="006363C1">
        <w:rPr>
          <w:rFonts w:hint="eastAsia"/>
          <w:color w:val="000000"/>
          <w:kern w:val="0"/>
          <w:sz w:val="24"/>
        </w:rPr>
        <w:t>蓝天清水湾、玉皇山庄、南</w:t>
      </w:r>
      <w:proofErr w:type="gramStart"/>
      <w:r w:rsidR="006363C1">
        <w:rPr>
          <w:rFonts w:hint="eastAsia"/>
          <w:color w:val="000000"/>
          <w:kern w:val="0"/>
          <w:sz w:val="24"/>
        </w:rPr>
        <w:t>山人家</w:t>
      </w:r>
      <w:proofErr w:type="gramEnd"/>
      <w:r w:rsidR="006363C1">
        <w:rPr>
          <w:rFonts w:hint="eastAsia"/>
          <w:color w:val="000000"/>
          <w:kern w:val="0"/>
          <w:sz w:val="24"/>
        </w:rPr>
        <w:t>等</w:t>
      </w:r>
      <w:r w:rsidR="006363C1" w:rsidRPr="00F62FF6">
        <w:rPr>
          <w:rFonts w:hint="eastAsia"/>
          <w:color w:val="000000"/>
          <w:kern w:val="0"/>
          <w:sz w:val="24"/>
        </w:rPr>
        <w:t>酒店可供选择</w:t>
      </w:r>
      <w:r w:rsidR="006363C1">
        <w:rPr>
          <w:rFonts w:hint="eastAsia"/>
          <w:color w:val="000000"/>
          <w:kern w:val="0"/>
          <w:sz w:val="24"/>
        </w:rPr>
        <w:t>，</w:t>
      </w:r>
      <w:r w:rsidRPr="00F62FF6">
        <w:rPr>
          <w:rFonts w:hint="eastAsia"/>
          <w:color w:val="000000"/>
          <w:kern w:val="0"/>
          <w:sz w:val="24"/>
        </w:rPr>
        <w:t>标间、单间约</w:t>
      </w:r>
      <w:r w:rsidR="006363C1">
        <w:rPr>
          <w:color w:val="000000"/>
          <w:kern w:val="0"/>
          <w:sz w:val="24"/>
        </w:rPr>
        <w:t>300</w:t>
      </w:r>
      <w:r w:rsidRPr="00F62FF6">
        <w:rPr>
          <w:rFonts w:hint="eastAsia"/>
          <w:color w:val="000000"/>
          <w:kern w:val="0"/>
          <w:sz w:val="24"/>
        </w:rPr>
        <w:t>元</w:t>
      </w:r>
      <w:r w:rsidRPr="00F62FF6">
        <w:rPr>
          <w:rFonts w:hint="eastAsia"/>
          <w:color w:val="000000"/>
          <w:kern w:val="0"/>
          <w:sz w:val="24"/>
        </w:rPr>
        <w:t>/</w:t>
      </w:r>
      <w:r w:rsidRPr="00F62FF6">
        <w:rPr>
          <w:rFonts w:hint="eastAsia"/>
          <w:color w:val="000000"/>
          <w:kern w:val="0"/>
          <w:sz w:val="24"/>
        </w:rPr>
        <w:t>晚</w:t>
      </w:r>
      <w:r w:rsidR="006363C1">
        <w:rPr>
          <w:rFonts w:hint="eastAsia"/>
          <w:color w:val="000000"/>
          <w:kern w:val="0"/>
          <w:sz w:val="24"/>
        </w:rPr>
        <w:t>—</w:t>
      </w:r>
      <w:r w:rsidR="006363C1">
        <w:rPr>
          <w:rFonts w:hint="eastAsia"/>
          <w:color w:val="000000"/>
          <w:kern w:val="0"/>
          <w:sz w:val="24"/>
        </w:rPr>
        <w:t>5</w:t>
      </w:r>
      <w:r w:rsidR="006363C1">
        <w:rPr>
          <w:color w:val="000000"/>
          <w:kern w:val="0"/>
          <w:sz w:val="24"/>
        </w:rPr>
        <w:t>00</w:t>
      </w:r>
      <w:r w:rsidR="006363C1" w:rsidRPr="00F62FF6">
        <w:rPr>
          <w:rFonts w:hint="eastAsia"/>
          <w:color w:val="000000"/>
          <w:kern w:val="0"/>
          <w:sz w:val="24"/>
        </w:rPr>
        <w:t>元</w:t>
      </w:r>
      <w:r w:rsidR="006363C1" w:rsidRPr="00F62FF6">
        <w:rPr>
          <w:rFonts w:hint="eastAsia"/>
          <w:color w:val="000000"/>
          <w:kern w:val="0"/>
          <w:sz w:val="24"/>
        </w:rPr>
        <w:t>/</w:t>
      </w:r>
      <w:r w:rsidR="006363C1" w:rsidRPr="00F62FF6">
        <w:rPr>
          <w:rFonts w:hint="eastAsia"/>
          <w:color w:val="000000"/>
          <w:kern w:val="0"/>
          <w:sz w:val="24"/>
        </w:rPr>
        <w:t>晚</w:t>
      </w:r>
      <w:r w:rsidR="006363C1">
        <w:rPr>
          <w:rFonts w:hint="eastAsia"/>
          <w:color w:val="000000"/>
          <w:kern w:val="0"/>
          <w:sz w:val="24"/>
        </w:rPr>
        <w:t>不等，</w:t>
      </w:r>
      <w:r w:rsidR="00F65957">
        <w:rPr>
          <w:rFonts w:hint="eastAsia"/>
          <w:color w:val="000000"/>
          <w:kern w:val="0"/>
          <w:sz w:val="24"/>
        </w:rPr>
        <w:t>价格会稍有浮动，</w:t>
      </w:r>
      <w:r w:rsidR="006363C1">
        <w:rPr>
          <w:rFonts w:hint="eastAsia"/>
          <w:color w:val="000000"/>
          <w:kern w:val="0"/>
          <w:sz w:val="24"/>
        </w:rPr>
        <w:t>详见住宿酒店附件</w:t>
      </w:r>
      <w:r w:rsidRPr="00F62FF6">
        <w:rPr>
          <w:rFonts w:hint="eastAsia"/>
          <w:color w:val="000000"/>
          <w:kern w:val="0"/>
          <w:sz w:val="24"/>
        </w:rPr>
        <w:t>。</w:t>
      </w:r>
    </w:p>
    <w:p w:rsidR="00F43738" w:rsidRDefault="00F43738" w:rsidP="00F62FF6">
      <w:pPr>
        <w:widowControl/>
        <w:spacing w:line="360" w:lineRule="auto"/>
        <w:ind w:firstLineChars="200" w:firstLine="482"/>
        <w:jc w:val="left"/>
        <w:rPr>
          <w:b/>
          <w:color w:val="000000"/>
          <w:kern w:val="0"/>
          <w:sz w:val="24"/>
        </w:rPr>
      </w:pPr>
      <w:r w:rsidRPr="00F43738">
        <w:rPr>
          <w:rFonts w:hint="eastAsia"/>
          <w:b/>
          <w:color w:val="000000"/>
          <w:kern w:val="0"/>
          <w:sz w:val="24"/>
        </w:rPr>
        <w:t>会议前后相关活动</w:t>
      </w:r>
      <w:r w:rsidR="00A03831" w:rsidRPr="00A03831">
        <w:rPr>
          <w:rFonts w:hint="eastAsia"/>
          <w:color w:val="000000"/>
          <w:kern w:val="0"/>
          <w:sz w:val="24"/>
        </w:rPr>
        <w:t>（将于</w:t>
      </w:r>
      <w:r w:rsidR="00A03831" w:rsidRPr="00A03831">
        <w:rPr>
          <w:rFonts w:hint="eastAsia"/>
          <w:color w:val="000000"/>
          <w:kern w:val="0"/>
          <w:sz w:val="24"/>
        </w:rPr>
        <w:t>4</w:t>
      </w:r>
      <w:r w:rsidR="00A03831" w:rsidRPr="00A03831">
        <w:rPr>
          <w:rFonts w:hint="eastAsia"/>
          <w:color w:val="000000"/>
          <w:kern w:val="0"/>
          <w:sz w:val="24"/>
        </w:rPr>
        <w:t>月</w:t>
      </w:r>
      <w:r w:rsidR="00A03831" w:rsidRPr="00A03831">
        <w:rPr>
          <w:rFonts w:hint="eastAsia"/>
          <w:color w:val="000000"/>
          <w:kern w:val="0"/>
          <w:sz w:val="24"/>
        </w:rPr>
        <w:t>17</w:t>
      </w:r>
      <w:r w:rsidR="00A03831" w:rsidRPr="00A03831">
        <w:rPr>
          <w:rFonts w:hint="eastAsia"/>
          <w:color w:val="000000"/>
          <w:kern w:val="0"/>
          <w:sz w:val="24"/>
        </w:rPr>
        <w:t>日正式发布）</w:t>
      </w:r>
      <w:r w:rsidRPr="00F43738">
        <w:rPr>
          <w:rFonts w:hint="eastAsia"/>
          <w:b/>
          <w:color w:val="000000"/>
          <w:kern w:val="0"/>
          <w:sz w:val="24"/>
        </w:rPr>
        <w:t>：</w:t>
      </w:r>
    </w:p>
    <w:p w:rsidR="00F62FF6" w:rsidRDefault="00F43738" w:rsidP="00F62FF6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6828AF">
        <w:rPr>
          <w:color w:val="000000"/>
          <w:kern w:val="0"/>
          <w:sz w:val="24"/>
        </w:rPr>
        <w:t>5</w:t>
      </w:r>
      <w:r w:rsidRPr="006828AF">
        <w:rPr>
          <w:rFonts w:hint="eastAsia"/>
          <w:color w:val="000000"/>
          <w:kern w:val="0"/>
          <w:sz w:val="24"/>
        </w:rPr>
        <w:t>月</w:t>
      </w:r>
      <w:r w:rsidRPr="006828AF">
        <w:rPr>
          <w:rFonts w:hint="eastAsia"/>
          <w:color w:val="000000"/>
          <w:kern w:val="0"/>
          <w:sz w:val="24"/>
        </w:rPr>
        <w:t>3</w:t>
      </w:r>
      <w:r w:rsidRPr="006828AF">
        <w:rPr>
          <w:color w:val="000000"/>
          <w:kern w:val="0"/>
          <w:sz w:val="24"/>
        </w:rPr>
        <w:t>0</w:t>
      </w:r>
      <w:r w:rsidRPr="006828AF">
        <w:rPr>
          <w:rFonts w:hint="eastAsia"/>
          <w:color w:val="000000"/>
          <w:kern w:val="0"/>
          <w:sz w:val="24"/>
        </w:rPr>
        <w:t>日：“神机妙算——</w:t>
      </w:r>
      <w:r w:rsidR="006828AF">
        <w:rPr>
          <w:rFonts w:hint="eastAsia"/>
          <w:color w:val="000000"/>
          <w:kern w:val="0"/>
          <w:sz w:val="24"/>
        </w:rPr>
        <w:t>世界织机的织造技术与纺织艺术</w:t>
      </w:r>
      <w:r w:rsidRPr="006828AF">
        <w:rPr>
          <w:rFonts w:hint="eastAsia"/>
          <w:color w:val="000000"/>
          <w:kern w:val="0"/>
          <w:sz w:val="24"/>
        </w:rPr>
        <w:t>”</w:t>
      </w:r>
      <w:r w:rsidR="006828AF">
        <w:rPr>
          <w:rFonts w:hint="eastAsia"/>
          <w:color w:val="000000"/>
          <w:kern w:val="0"/>
          <w:sz w:val="24"/>
        </w:rPr>
        <w:t>展览开幕</w:t>
      </w:r>
    </w:p>
    <w:p w:rsidR="006828AF" w:rsidRDefault="006828AF" w:rsidP="00F62FF6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5</w:t>
      </w:r>
      <w:r>
        <w:rPr>
          <w:rFonts w:hint="eastAsia"/>
          <w:color w:val="000000"/>
          <w:kern w:val="0"/>
          <w:sz w:val="24"/>
        </w:rPr>
        <w:t>月</w:t>
      </w:r>
      <w:r>
        <w:rPr>
          <w:rFonts w:hint="eastAsia"/>
          <w:color w:val="000000"/>
          <w:kern w:val="0"/>
          <w:sz w:val="24"/>
        </w:rPr>
        <w:t>3</w:t>
      </w:r>
      <w:r>
        <w:rPr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日：“织机世界”学术报告会</w:t>
      </w:r>
    </w:p>
    <w:p w:rsidR="006828AF" w:rsidRDefault="006828AF" w:rsidP="00F62FF6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6</w:t>
      </w:r>
      <w:r>
        <w:rPr>
          <w:rFonts w:hint="eastAsia"/>
          <w:color w:val="000000"/>
          <w:kern w:val="0"/>
          <w:sz w:val="24"/>
        </w:rPr>
        <w:t>月</w:t>
      </w:r>
      <w:r>
        <w:rPr>
          <w:rFonts w:hint="eastAsia"/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日—</w:t>
      </w:r>
      <w:r>
        <w:rPr>
          <w:rFonts w:hint="eastAsia"/>
          <w:color w:val="000000"/>
          <w:kern w:val="0"/>
          <w:sz w:val="24"/>
        </w:rPr>
        <w:t>3</w:t>
      </w:r>
      <w:r>
        <w:rPr>
          <w:rFonts w:hint="eastAsia"/>
          <w:color w:val="000000"/>
          <w:kern w:val="0"/>
          <w:sz w:val="24"/>
        </w:rPr>
        <w:t>日：</w:t>
      </w:r>
      <w:r w:rsidRPr="006828AF">
        <w:rPr>
          <w:color w:val="000000"/>
          <w:kern w:val="0"/>
          <w:sz w:val="24"/>
        </w:rPr>
        <w:t>国际技术史高峰论坛</w:t>
      </w:r>
      <w:r>
        <w:rPr>
          <w:rFonts w:hint="eastAsia"/>
          <w:color w:val="000000"/>
          <w:kern w:val="0"/>
          <w:sz w:val="24"/>
        </w:rPr>
        <w:t>“</w:t>
      </w:r>
      <w:r w:rsidRPr="006828AF">
        <w:rPr>
          <w:color w:val="000000"/>
          <w:kern w:val="0"/>
          <w:sz w:val="24"/>
        </w:rPr>
        <w:t>现代社会中的工艺与创新</w:t>
      </w:r>
      <w:r>
        <w:rPr>
          <w:rFonts w:hint="eastAsia"/>
          <w:color w:val="000000"/>
          <w:kern w:val="0"/>
          <w:sz w:val="24"/>
        </w:rPr>
        <w:t>”</w:t>
      </w:r>
    </w:p>
    <w:p w:rsidR="006828AF" w:rsidRPr="006828AF" w:rsidRDefault="006828AF" w:rsidP="00F62FF6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</w:p>
    <w:p w:rsidR="0085662D" w:rsidRPr="00F62FF6" w:rsidRDefault="00F62FF6" w:rsidP="003C0D4B"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  <w:r w:rsidRPr="00F62FF6">
        <w:rPr>
          <w:rFonts w:hint="eastAsia"/>
          <w:b/>
          <w:color w:val="000000"/>
          <w:kern w:val="0"/>
          <w:sz w:val="24"/>
        </w:rPr>
        <w:lastRenderedPageBreak/>
        <w:t>六、</w:t>
      </w:r>
      <w:r w:rsidR="0085662D" w:rsidRPr="00F62FF6">
        <w:rPr>
          <w:b/>
          <w:color w:val="000000"/>
          <w:kern w:val="0"/>
          <w:sz w:val="24"/>
        </w:rPr>
        <w:t>联系方式</w:t>
      </w:r>
    </w:p>
    <w:p w:rsidR="0085662D" w:rsidRPr="003C0D4B" w:rsidRDefault="00536208" w:rsidP="003C0D4B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 </w:t>
      </w:r>
      <w:r w:rsidR="0085662D" w:rsidRPr="003C0D4B">
        <w:rPr>
          <w:color w:val="000000"/>
          <w:kern w:val="0"/>
          <w:sz w:val="24"/>
        </w:rPr>
        <w:t>为保障论坛筹备工作顺利进行，特设立论坛秘书处，负责日常联络工作。秘书处设于</w:t>
      </w:r>
      <w:r w:rsidR="00C7297F" w:rsidRPr="003C0D4B">
        <w:rPr>
          <w:color w:val="000000"/>
          <w:kern w:val="0"/>
          <w:sz w:val="24"/>
        </w:rPr>
        <w:t>中国丝绸博物馆</w:t>
      </w:r>
      <w:r w:rsidR="0085662D" w:rsidRPr="003C0D4B">
        <w:rPr>
          <w:color w:val="000000"/>
          <w:kern w:val="0"/>
          <w:sz w:val="24"/>
        </w:rPr>
        <w:t>。</w:t>
      </w:r>
    </w:p>
    <w:p w:rsidR="0085662D" w:rsidRPr="003C0D4B" w:rsidRDefault="0085662D" w:rsidP="003C0D4B">
      <w:pPr>
        <w:widowControl/>
        <w:spacing w:line="360" w:lineRule="auto"/>
        <w:jc w:val="left"/>
        <w:rPr>
          <w:color w:val="000000"/>
          <w:kern w:val="0"/>
          <w:sz w:val="24"/>
        </w:rPr>
      </w:pPr>
      <w:r w:rsidRPr="003C0D4B">
        <w:rPr>
          <w:color w:val="000000"/>
          <w:kern w:val="0"/>
          <w:sz w:val="24"/>
        </w:rPr>
        <w:t>联系人：</w:t>
      </w:r>
      <w:r w:rsidR="00551099" w:rsidRPr="003C0D4B">
        <w:rPr>
          <w:color w:val="000000"/>
          <w:kern w:val="0"/>
          <w:sz w:val="24"/>
        </w:rPr>
        <w:t xml:space="preserve"> </w:t>
      </w:r>
      <w:r w:rsidR="00930A9E" w:rsidRPr="003C0D4B">
        <w:rPr>
          <w:color w:val="000000"/>
          <w:kern w:val="0"/>
          <w:sz w:val="24"/>
        </w:rPr>
        <w:t>龙博</w:t>
      </w:r>
      <w:r w:rsidR="00930A9E" w:rsidRPr="003C0D4B">
        <w:rPr>
          <w:rFonts w:hint="eastAsia"/>
          <w:color w:val="000000"/>
          <w:kern w:val="0"/>
          <w:sz w:val="24"/>
        </w:rPr>
        <w:t xml:space="preserve">  </w:t>
      </w:r>
      <w:r w:rsidR="00930A9E" w:rsidRPr="003C0D4B">
        <w:rPr>
          <w:rFonts w:hint="eastAsia"/>
          <w:color w:val="000000"/>
          <w:kern w:val="0"/>
          <w:sz w:val="24"/>
        </w:rPr>
        <w:t>刘辉</w:t>
      </w:r>
    </w:p>
    <w:p w:rsidR="0085662D" w:rsidRPr="003C0D4B" w:rsidRDefault="0085662D" w:rsidP="003C0D4B">
      <w:pPr>
        <w:widowControl/>
        <w:spacing w:line="360" w:lineRule="auto"/>
        <w:jc w:val="left"/>
        <w:rPr>
          <w:kern w:val="0"/>
          <w:sz w:val="24"/>
        </w:rPr>
      </w:pPr>
      <w:r w:rsidRPr="003C0D4B">
        <w:rPr>
          <w:kern w:val="0"/>
          <w:sz w:val="24"/>
        </w:rPr>
        <w:t>通讯地址：</w:t>
      </w:r>
      <w:r w:rsidR="00551099" w:rsidRPr="003C0D4B">
        <w:rPr>
          <w:kern w:val="0"/>
          <w:sz w:val="24"/>
        </w:rPr>
        <w:t>浙江省杭州市西湖区玉皇山路</w:t>
      </w:r>
      <w:r w:rsidR="00551099" w:rsidRPr="003C0D4B">
        <w:rPr>
          <w:kern w:val="0"/>
          <w:sz w:val="24"/>
        </w:rPr>
        <w:t>73-1</w:t>
      </w:r>
      <w:r w:rsidR="00551099" w:rsidRPr="003C0D4B">
        <w:rPr>
          <w:kern w:val="0"/>
          <w:sz w:val="24"/>
        </w:rPr>
        <w:t>号中国丝绸博物馆</w:t>
      </w:r>
      <w:r w:rsidR="00A12C46" w:rsidRPr="003C0D4B">
        <w:rPr>
          <w:kern w:val="0"/>
          <w:sz w:val="24"/>
        </w:rPr>
        <w:t>（</w:t>
      </w:r>
      <w:r w:rsidR="00A12C46" w:rsidRPr="003C0D4B">
        <w:rPr>
          <w:kern w:val="0"/>
          <w:sz w:val="24"/>
        </w:rPr>
        <w:t>310002</w:t>
      </w:r>
      <w:r w:rsidR="00A12C46" w:rsidRPr="003C0D4B">
        <w:rPr>
          <w:kern w:val="0"/>
          <w:sz w:val="24"/>
        </w:rPr>
        <w:t>）</w:t>
      </w:r>
    </w:p>
    <w:p w:rsidR="00F600DA" w:rsidRPr="003C0D4B" w:rsidRDefault="0085662D" w:rsidP="003C0D4B">
      <w:pPr>
        <w:widowControl/>
        <w:spacing w:line="360" w:lineRule="auto"/>
        <w:jc w:val="left"/>
        <w:rPr>
          <w:kern w:val="0"/>
          <w:sz w:val="24"/>
        </w:rPr>
      </w:pPr>
      <w:r w:rsidRPr="003C0D4B">
        <w:rPr>
          <w:kern w:val="0"/>
          <w:sz w:val="24"/>
        </w:rPr>
        <w:t>联系电话：</w:t>
      </w:r>
      <w:proofErr w:type="gramStart"/>
      <w:r w:rsidR="00930A9E" w:rsidRPr="003C0D4B">
        <w:rPr>
          <w:rFonts w:hint="eastAsia"/>
          <w:kern w:val="0"/>
          <w:sz w:val="24"/>
        </w:rPr>
        <w:t>13588248965  18611139778</w:t>
      </w:r>
      <w:proofErr w:type="gramEnd"/>
    </w:p>
    <w:p w:rsidR="00F600DA" w:rsidRPr="003C0D4B" w:rsidRDefault="0085662D" w:rsidP="003C0D4B">
      <w:pPr>
        <w:widowControl/>
        <w:spacing w:line="360" w:lineRule="auto"/>
        <w:jc w:val="left"/>
        <w:rPr>
          <w:kern w:val="0"/>
          <w:sz w:val="24"/>
        </w:rPr>
      </w:pPr>
      <w:r w:rsidRPr="003C0D4B">
        <w:rPr>
          <w:kern w:val="0"/>
          <w:sz w:val="24"/>
        </w:rPr>
        <w:t>传</w:t>
      </w:r>
      <w:r w:rsidRPr="003C0D4B">
        <w:rPr>
          <w:kern w:val="0"/>
          <w:sz w:val="24"/>
        </w:rPr>
        <w:t>    </w:t>
      </w:r>
      <w:r w:rsidRPr="003C0D4B">
        <w:rPr>
          <w:kern w:val="0"/>
          <w:sz w:val="24"/>
        </w:rPr>
        <w:t>真：</w:t>
      </w:r>
      <w:r w:rsidR="00551099" w:rsidRPr="003C0D4B">
        <w:rPr>
          <w:kern w:val="0"/>
          <w:sz w:val="24"/>
        </w:rPr>
        <w:t>0571-87068136</w:t>
      </w:r>
    </w:p>
    <w:p w:rsidR="006363C1" w:rsidRDefault="0085662D" w:rsidP="006363C1">
      <w:pPr>
        <w:widowControl/>
        <w:spacing w:line="360" w:lineRule="auto"/>
        <w:jc w:val="left"/>
        <w:rPr>
          <w:rStyle w:val="a7"/>
          <w:kern w:val="0"/>
          <w:sz w:val="24"/>
        </w:rPr>
      </w:pPr>
      <w:r w:rsidRPr="003C0D4B">
        <w:rPr>
          <w:kern w:val="0"/>
          <w:sz w:val="24"/>
        </w:rPr>
        <w:t>电子邮箱：</w:t>
      </w:r>
      <w:r w:rsidR="00D16D1D">
        <w:fldChar w:fldCharType="begin"/>
      </w:r>
      <w:r w:rsidR="00D16D1D">
        <w:instrText>HYPERLINK "mailto:longbo@cnsilkmuseum.org"</w:instrText>
      </w:r>
      <w:r w:rsidR="00D16D1D">
        <w:fldChar w:fldCharType="separate"/>
      </w:r>
      <w:r w:rsidR="00930A9E" w:rsidRPr="003C0D4B">
        <w:rPr>
          <w:rStyle w:val="a7"/>
          <w:kern w:val="0"/>
          <w:sz w:val="24"/>
        </w:rPr>
        <w:t>longbo@cnsilkmuseum.org</w:t>
      </w:r>
      <w:r w:rsidR="00D16D1D">
        <w:fldChar w:fldCharType="end"/>
      </w:r>
      <w:r w:rsidR="00930A9E" w:rsidRPr="003C0D4B">
        <w:rPr>
          <w:kern w:val="0"/>
          <w:sz w:val="24"/>
        </w:rPr>
        <w:t xml:space="preserve">    </w:t>
      </w:r>
      <w:hyperlink r:id="rId7" w:history="1">
        <w:r w:rsidR="006363C1" w:rsidRPr="00F2790A">
          <w:rPr>
            <w:rStyle w:val="a7"/>
            <w:kern w:val="0"/>
            <w:sz w:val="24"/>
          </w:rPr>
          <w:t>liuhui@ihns.ac.cn</w:t>
        </w:r>
      </w:hyperlink>
    </w:p>
    <w:p w:rsidR="006363C1" w:rsidRDefault="006363C1" w:rsidP="006363C1">
      <w:pPr>
        <w:widowControl/>
        <w:spacing w:line="360" w:lineRule="auto"/>
        <w:jc w:val="left"/>
        <w:rPr>
          <w:b/>
          <w:sz w:val="32"/>
          <w:szCs w:val="32"/>
        </w:rPr>
      </w:pPr>
    </w:p>
    <w:p w:rsidR="006828AF" w:rsidRDefault="006828AF" w:rsidP="006363C1"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  <w:r w:rsidRPr="006828AF">
        <w:rPr>
          <w:rFonts w:hint="eastAsia"/>
          <w:b/>
          <w:color w:val="000000"/>
          <w:kern w:val="0"/>
          <w:sz w:val="24"/>
        </w:rPr>
        <w:t>七、中国丝绸博物馆</w:t>
      </w:r>
      <w:r w:rsidR="00A03831">
        <w:rPr>
          <w:rFonts w:hint="eastAsia"/>
          <w:b/>
          <w:color w:val="000000"/>
          <w:kern w:val="0"/>
          <w:sz w:val="24"/>
        </w:rPr>
        <w:t>方位图</w:t>
      </w:r>
    </w:p>
    <w:p w:rsidR="00CC584D" w:rsidRDefault="00A03831" w:rsidP="00924B9F">
      <w:pPr>
        <w:widowControl/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274310" cy="5311775"/>
            <wp:effectExtent l="19050" t="0" r="2540" b="0"/>
            <wp:docPr id="1" name="图片 0" descr="地图简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图简版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1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9C" w:rsidRPr="00C26C39" w:rsidRDefault="00A12C46" w:rsidP="006363C1">
      <w:pPr>
        <w:widowControl/>
        <w:spacing w:line="360" w:lineRule="auto"/>
        <w:jc w:val="center"/>
        <w:rPr>
          <w:b/>
          <w:sz w:val="32"/>
          <w:szCs w:val="32"/>
          <w:lang w:val="ru-RU"/>
        </w:rPr>
      </w:pPr>
      <w:r w:rsidRPr="00C26C39">
        <w:rPr>
          <w:b/>
          <w:sz w:val="32"/>
          <w:szCs w:val="32"/>
          <w:lang w:val="ru-RU"/>
        </w:rPr>
        <w:t>第</w:t>
      </w:r>
      <w:r w:rsidR="006363C1">
        <w:rPr>
          <w:rFonts w:hint="eastAsia"/>
          <w:b/>
          <w:sz w:val="32"/>
          <w:szCs w:val="32"/>
          <w:lang w:val="ru-RU"/>
        </w:rPr>
        <w:t>二</w:t>
      </w:r>
      <w:r w:rsidR="006E049C" w:rsidRPr="00C26C39">
        <w:rPr>
          <w:b/>
          <w:sz w:val="32"/>
          <w:szCs w:val="32"/>
          <w:lang w:val="ru-RU"/>
        </w:rPr>
        <w:t>轮</w:t>
      </w:r>
      <w:r w:rsidR="00DE4C07" w:rsidRPr="00C26C39">
        <w:rPr>
          <w:b/>
          <w:sz w:val="32"/>
          <w:szCs w:val="32"/>
          <w:lang w:val="ru-RU"/>
        </w:rPr>
        <w:t xml:space="preserve"> </w:t>
      </w:r>
      <w:r w:rsidR="006E049C" w:rsidRPr="00C26C39">
        <w:rPr>
          <w:b/>
          <w:sz w:val="32"/>
          <w:szCs w:val="32"/>
          <w:lang w:val="ru-RU"/>
        </w:rPr>
        <w:t xml:space="preserve"> </w:t>
      </w:r>
      <w:r w:rsidR="006E049C" w:rsidRPr="00C26C39">
        <w:rPr>
          <w:b/>
          <w:sz w:val="32"/>
          <w:szCs w:val="32"/>
          <w:lang w:val="ru-RU"/>
        </w:rPr>
        <w:t>回</w:t>
      </w:r>
      <w:r w:rsidR="006E049C" w:rsidRPr="00C26C39">
        <w:rPr>
          <w:b/>
          <w:sz w:val="32"/>
          <w:szCs w:val="32"/>
          <w:lang w:val="ru-RU"/>
        </w:rPr>
        <w:t xml:space="preserve"> </w:t>
      </w:r>
      <w:r w:rsidR="00DE4C07" w:rsidRPr="00C26C39">
        <w:rPr>
          <w:b/>
          <w:sz w:val="32"/>
          <w:szCs w:val="32"/>
          <w:lang w:val="ru-RU"/>
        </w:rPr>
        <w:t xml:space="preserve"> </w:t>
      </w:r>
      <w:r w:rsidR="006E049C" w:rsidRPr="00C26C39">
        <w:rPr>
          <w:b/>
          <w:sz w:val="32"/>
          <w:szCs w:val="32"/>
          <w:lang w:val="ru-RU"/>
        </w:rPr>
        <w:t>执</w:t>
      </w:r>
    </w:p>
    <w:p w:rsidR="00CC584D" w:rsidRDefault="00CC584D" w:rsidP="00CC584D">
      <w:pPr>
        <w:spacing w:line="400" w:lineRule="exact"/>
        <w:ind w:firstLineChars="200" w:firstLine="562"/>
        <w:rPr>
          <w:rFonts w:ascii="黑体" w:eastAsia="黑体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2016"/>
        <w:gridCol w:w="1146"/>
        <w:gridCol w:w="294"/>
        <w:gridCol w:w="1145"/>
        <w:gridCol w:w="835"/>
        <w:gridCol w:w="2650"/>
      </w:tblGrid>
      <w:tr w:rsidR="00CC584D" w:rsidTr="00CB5961">
        <w:trPr>
          <w:cantSplit/>
          <w:trHeight w:hRule="exact" w:val="538"/>
          <w:jc w:val="center"/>
        </w:trPr>
        <w:tc>
          <w:tcPr>
            <w:tcW w:w="1181" w:type="dxa"/>
            <w:vMerge w:val="restart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基本信息</w:t>
            </w:r>
          </w:p>
        </w:tc>
        <w:tc>
          <w:tcPr>
            <w:tcW w:w="2016" w:type="dxa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姓名：</w:t>
            </w:r>
          </w:p>
        </w:tc>
        <w:tc>
          <w:tcPr>
            <w:tcW w:w="1440" w:type="dxa"/>
            <w:gridSpan w:val="2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性别：</w:t>
            </w:r>
          </w:p>
        </w:tc>
        <w:tc>
          <w:tcPr>
            <w:tcW w:w="1980" w:type="dxa"/>
            <w:gridSpan w:val="2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职称：</w:t>
            </w:r>
          </w:p>
        </w:tc>
        <w:tc>
          <w:tcPr>
            <w:tcW w:w="2650" w:type="dxa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年龄：</w:t>
            </w:r>
            <w:r>
              <w:rPr>
                <w:rFonts w:ascii="宋体" w:hAnsi="宋体"/>
                <w:bCs/>
              </w:rPr>
              <w:t xml:space="preserve"> </w:t>
            </w:r>
          </w:p>
        </w:tc>
      </w:tr>
      <w:tr w:rsidR="00CC584D" w:rsidTr="00CB5961">
        <w:trPr>
          <w:cantSplit/>
          <w:trHeight w:hRule="exact" w:val="538"/>
          <w:jc w:val="center"/>
        </w:trPr>
        <w:tc>
          <w:tcPr>
            <w:tcW w:w="1181" w:type="dxa"/>
            <w:vMerge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/>
                <w:bCs/>
              </w:rPr>
            </w:pPr>
          </w:p>
        </w:tc>
        <w:tc>
          <w:tcPr>
            <w:tcW w:w="3456" w:type="dxa"/>
            <w:gridSpan w:val="3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单位：</w:t>
            </w:r>
          </w:p>
        </w:tc>
        <w:tc>
          <w:tcPr>
            <w:tcW w:w="4630" w:type="dxa"/>
            <w:gridSpan w:val="3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职务：</w:t>
            </w:r>
          </w:p>
        </w:tc>
      </w:tr>
      <w:tr w:rsidR="00CC584D" w:rsidTr="00CB5961">
        <w:trPr>
          <w:cantSplit/>
          <w:trHeight w:hRule="exact" w:val="538"/>
          <w:jc w:val="center"/>
        </w:trPr>
        <w:tc>
          <w:tcPr>
            <w:tcW w:w="1181" w:type="dxa"/>
            <w:vMerge w:val="restart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联系方式</w:t>
            </w:r>
          </w:p>
        </w:tc>
        <w:tc>
          <w:tcPr>
            <w:tcW w:w="5436" w:type="dxa"/>
            <w:gridSpan w:val="5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通信地址：</w:t>
            </w:r>
          </w:p>
        </w:tc>
        <w:tc>
          <w:tcPr>
            <w:tcW w:w="2650" w:type="dxa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邮编：</w:t>
            </w:r>
          </w:p>
        </w:tc>
      </w:tr>
      <w:tr w:rsidR="00CC584D" w:rsidTr="00CB5961">
        <w:trPr>
          <w:cantSplit/>
          <w:trHeight w:val="520"/>
          <w:jc w:val="center"/>
        </w:trPr>
        <w:tc>
          <w:tcPr>
            <w:tcW w:w="1181" w:type="dxa"/>
            <w:vMerge/>
            <w:vAlign w:val="center"/>
          </w:tcPr>
          <w:p w:rsidR="00CC584D" w:rsidRDefault="00CC584D" w:rsidP="00CB5961">
            <w:pPr>
              <w:spacing w:line="360" w:lineRule="auto"/>
              <w:ind w:firstLineChars="100" w:firstLine="210"/>
              <w:rPr>
                <w:rFonts w:ascii="宋体"/>
                <w:bCs/>
              </w:rPr>
            </w:pPr>
          </w:p>
        </w:tc>
        <w:tc>
          <w:tcPr>
            <w:tcW w:w="3456" w:type="dxa"/>
            <w:gridSpan w:val="3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电话</w:t>
            </w:r>
            <w:r>
              <w:rPr>
                <w:rFonts w:ascii="宋体" w:hAnsi="宋体"/>
                <w:bCs/>
              </w:rPr>
              <w:t>/</w:t>
            </w:r>
            <w:r>
              <w:rPr>
                <w:rFonts w:ascii="宋体" w:hAnsi="宋体" w:hint="eastAsia"/>
                <w:bCs/>
              </w:rPr>
              <w:t>手机：</w:t>
            </w:r>
          </w:p>
        </w:tc>
        <w:tc>
          <w:tcPr>
            <w:tcW w:w="4630" w:type="dxa"/>
            <w:gridSpan w:val="3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>E-mail</w:t>
            </w:r>
            <w:r>
              <w:rPr>
                <w:rFonts w:ascii="宋体" w:hAnsi="宋体" w:hint="eastAsia"/>
                <w:bCs/>
              </w:rPr>
              <w:t>：</w:t>
            </w:r>
          </w:p>
        </w:tc>
      </w:tr>
      <w:tr w:rsidR="00CC584D" w:rsidTr="00CB5961">
        <w:trPr>
          <w:cantSplit/>
          <w:trHeight w:val="606"/>
          <w:jc w:val="center"/>
        </w:trPr>
        <w:tc>
          <w:tcPr>
            <w:tcW w:w="1181" w:type="dxa"/>
            <w:vMerge w:val="restart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报告</w:t>
            </w:r>
          </w:p>
        </w:tc>
        <w:tc>
          <w:tcPr>
            <w:tcW w:w="8086" w:type="dxa"/>
            <w:gridSpan w:val="6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  <w:szCs w:val="21"/>
              </w:rPr>
              <w:t>论文题目：</w:t>
            </w:r>
          </w:p>
        </w:tc>
      </w:tr>
      <w:tr w:rsidR="00CC584D" w:rsidTr="00CB5961">
        <w:trPr>
          <w:cantSplit/>
          <w:trHeight w:val="612"/>
          <w:jc w:val="center"/>
        </w:trPr>
        <w:tc>
          <w:tcPr>
            <w:tcW w:w="1181" w:type="dxa"/>
            <w:vMerge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/>
                <w:bCs/>
              </w:rPr>
            </w:pPr>
          </w:p>
        </w:tc>
        <w:tc>
          <w:tcPr>
            <w:tcW w:w="8086" w:type="dxa"/>
            <w:gridSpan w:val="6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</w:rPr>
              <w:t>是否已提交论文摘要或全文</w:t>
            </w:r>
            <w:r>
              <w:rPr>
                <w:rFonts w:ascii="MS Mincho" w:hAnsi="MS Mincho" w:cs="MS Mincho" w:hint="eastAsia"/>
                <w:bCs/>
              </w:rPr>
              <w:t>：</w:t>
            </w:r>
            <w:r>
              <w:rPr>
                <w:rFonts w:ascii="宋体" w:hint="eastAsia"/>
                <w:bCs/>
              </w:rPr>
              <w:t>□是    □否</w:t>
            </w:r>
          </w:p>
        </w:tc>
      </w:tr>
      <w:tr w:rsidR="00CC584D" w:rsidTr="00CB5961">
        <w:trPr>
          <w:cantSplit/>
          <w:trHeight w:val="794"/>
          <w:jc w:val="center"/>
        </w:trPr>
        <w:tc>
          <w:tcPr>
            <w:tcW w:w="1181" w:type="dxa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到达时间</w:t>
            </w:r>
          </w:p>
        </w:tc>
        <w:tc>
          <w:tcPr>
            <w:tcW w:w="3162" w:type="dxa"/>
            <w:gridSpan w:val="2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返程时间</w:t>
            </w:r>
          </w:p>
        </w:tc>
        <w:tc>
          <w:tcPr>
            <w:tcW w:w="3485" w:type="dxa"/>
            <w:gridSpan w:val="2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</w:p>
        </w:tc>
      </w:tr>
      <w:tr w:rsidR="00CC584D" w:rsidTr="00CB5961">
        <w:trPr>
          <w:cantSplit/>
          <w:trHeight w:val="2085"/>
          <w:jc w:val="center"/>
        </w:trPr>
        <w:tc>
          <w:tcPr>
            <w:tcW w:w="1181" w:type="dxa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住宿用餐：</w:t>
            </w:r>
          </w:p>
        </w:tc>
        <w:tc>
          <w:tcPr>
            <w:tcW w:w="8086" w:type="dxa"/>
            <w:gridSpan w:val="6"/>
            <w:vAlign w:val="center"/>
          </w:tcPr>
          <w:tbl>
            <w:tblPr>
              <w:tblpPr w:leftFromText="180" w:rightFromText="180" w:vertAnchor="text" w:horzAnchor="margin" w:tblpY="-519"/>
              <w:tblOverlap w:val="never"/>
              <w:tblW w:w="0" w:type="auto"/>
              <w:tblLayout w:type="fixed"/>
              <w:tblLook w:val="0000"/>
            </w:tblPr>
            <w:tblGrid>
              <w:gridCol w:w="3834"/>
              <w:gridCol w:w="4014"/>
            </w:tblGrid>
            <w:tr w:rsidR="00CC584D" w:rsidTr="00CB5961">
              <w:trPr>
                <w:trHeight w:val="625"/>
              </w:trPr>
              <w:tc>
                <w:tcPr>
                  <w:tcW w:w="38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584D" w:rsidRDefault="00CC584D" w:rsidP="00CB5961">
                  <w:pPr>
                    <w:spacing w:line="360" w:lineRule="auto"/>
                    <w:ind w:firstLineChars="50" w:firstLine="105"/>
                    <w:rPr>
                      <w:rFonts w:ascii="宋体" w:hAnsi="Cambria"/>
                      <w:bCs/>
                    </w:rPr>
                  </w:pPr>
                  <w:r>
                    <w:rPr>
                      <w:rFonts w:ascii="宋体" w:hint="eastAsia"/>
                      <w:bCs/>
                    </w:rPr>
                    <w:t>□</w:t>
                  </w:r>
                  <w:proofErr w:type="gramStart"/>
                  <w:r>
                    <w:rPr>
                      <w:rFonts w:ascii="宋体" w:hint="eastAsia"/>
                      <w:bCs/>
                    </w:rPr>
                    <w:t>合住标间</w:t>
                  </w:r>
                  <w:proofErr w:type="gramEnd"/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584D" w:rsidRDefault="00CC584D" w:rsidP="00CB5961">
                  <w:pPr>
                    <w:spacing w:line="360" w:lineRule="auto"/>
                    <w:rPr>
                      <w:rFonts w:ascii="宋体" w:hAnsi="Cambria"/>
                      <w:bCs/>
                    </w:rPr>
                  </w:pPr>
                  <w:r>
                    <w:rPr>
                      <w:rFonts w:ascii="宋体" w:hint="eastAsia"/>
                      <w:bCs/>
                    </w:rPr>
                    <w:t>□会务组安排合住人</w:t>
                  </w:r>
                </w:p>
              </w:tc>
            </w:tr>
            <w:tr w:rsidR="00CC584D" w:rsidTr="00CB5961">
              <w:trPr>
                <w:trHeight w:val="610"/>
              </w:trPr>
              <w:tc>
                <w:tcPr>
                  <w:tcW w:w="38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584D" w:rsidRDefault="00CC584D" w:rsidP="00CB5961">
                  <w:pPr>
                    <w:spacing w:line="360" w:lineRule="auto"/>
                    <w:ind w:firstLineChars="50" w:firstLine="105"/>
                    <w:rPr>
                      <w:rFonts w:ascii="宋体" w:hAnsi="Cambria"/>
                      <w:bCs/>
                    </w:rPr>
                  </w:pPr>
                  <w:r>
                    <w:rPr>
                      <w:rFonts w:ascii="宋体" w:hAnsi="宋体" w:hint="eastAsia"/>
                      <w:bCs/>
                    </w:rPr>
                    <w:t>合住人姓名：</w:t>
                  </w:r>
                </w:p>
              </w:tc>
              <w:tc>
                <w:tcPr>
                  <w:tcW w:w="40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584D" w:rsidRDefault="00CC584D" w:rsidP="00CB5961">
                  <w:pPr>
                    <w:spacing w:line="360" w:lineRule="auto"/>
                    <w:rPr>
                      <w:rFonts w:ascii="宋体" w:hAnsi="Cambria"/>
                      <w:bCs/>
                    </w:rPr>
                  </w:pPr>
                  <w:r>
                    <w:rPr>
                      <w:rFonts w:ascii="宋体" w:hint="eastAsia"/>
                      <w:bCs/>
                    </w:rPr>
                    <w:t>□单间</w:t>
                  </w:r>
                </w:p>
              </w:tc>
            </w:tr>
          </w:tbl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</w:p>
        </w:tc>
      </w:tr>
      <w:tr w:rsidR="00CC584D" w:rsidTr="00CB5961">
        <w:trPr>
          <w:cantSplit/>
          <w:trHeight w:val="1057"/>
          <w:jc w:val="center"/>
        </w:trPr>
        <w:tc>
          <w:tcPr>
            <w:tcW w:w="1181" w:type="dxa"/>
            <w:textDirection w:val="tbRlV"/>
            <w:vAlign w:val="center"/>
          </w:tcPr>
          <w:p w:rsidR="00CC584D" w:rsidRDefault="00CC584D" w:rsidP="00CB5961">
            <w:pPr>
              <w:spacing w:line="360" w:lineRule="auto"/>
              <w:ind w:left="113" w:right="113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  <w:tc>
          <w:tcPr>
            <w:tcW w:w="8086" w:type="dxa"/>
            <w:gridSpan w:val="6"/>
            <w:vAlign w:val="center"/>
          </w:tcPr>
          <w:p w:rsidR="00CC584D" w:rsidRDefault="00CC584D" w:rsidP="00CB5961">
            <w:pPr>
              <w:spacing w:line="360" w:lineRule="auto"/>
              <w:rPr>
                <w:rFonts w:ascii="宋体"/>
                <w:bCs/>
              </w:rPr>
            </w:pPr>
            <w:r>
              <w:rPr>
                <w:rFonts w:ascii="宋体" w:hint="eastAsia"/>
                <w:b/>
              </w:rPr>
              <w:t>*发票信息</w:t>
            </w:r>
            <w:r>
              <w:rPr>
                <w:rFonts w:ascii="宋体" w:hint="eastAsia"/>
                <w:bCs/>
              </w:rPr>
              <w:t xml:space="preserve">： </w:t>
            </w:r>
          </w:p>
        </w:tc>
      </w:tr>
    </w:tbl>
    <w:p w:rsidR="00CC584D" w:rsidRDefault="00CC584D" w:rsidP="00CC584D">
      <w:pPr>
        <w:pStyle w:val="a9"/>
        <w:spacing w:before="0" w:beforeAutospacing="0" w:after="0" w:afterAutospacing="0" w:line="360" w:lineRule="auto"/>
        <w:rPr>
          <w:rFonts w:ascii="仿宋" w:eastAsia="仿宋" w:hAnsi="仿宋"/>
          <w:b/>
          <w:szCs w:val="21"/>
        </w:rPr>
      </w:pPr>
      <w:r>
        <w:rPr>
          <w:rFonts w:ascii="Times New Roman" w:hAnsi="Arial" w:cs="Arial" w:hint="eastAsia"/>
        </w:rPr>
        <w:t>注：</w:t>
      </w:r>
      <w:r>
        <w:rPr>
          <w:rFonts w:ascii="仿宋" w:eastAsia="仿宋" w:hAnsi="仿宋" w:hint="eastAsia"/>
          <w:b/>
          <w:szCs w:val="21"/>
        </w:rPr>
        <w:t>请于201</w:t>
      </w:r>
      <w:r>
        <w:rPr>
          <w:rFonts w:ascii="仿宋" w:eastAsia="仿宋" w:hAnsi="仿宋"/>
          <w:b/>
          <w:szCs w:val="21"/>
        </w:rPr>
        <w:t>8</w:t>
      </w:r>
      <w:r>
        <w:rPr>
          <w:rFonts w:ascii="仿宋" w:eastAsia="仿宋" w:hAnsi="仿宋" w:hint="eastAsia"/>
          <w:b/>
          <w:szCs w:val="21"/>
        </w:rPr>
        <w:t>年</w:t>
      </w:r>
      <w:r>
        <w:rPr>
          <w:rFonts w:ascii="仿宋" w:eastAsia="仿宋" w:hAnsi="仿宋"/>
          <w:b/>
          <w:szCs w:val="21"/>
        </w:rPr>
        <w:t>5</w:t>
      </w:r>
      <w:r>
        <w:rPr>
          <w:rFonts w:ascii="仿宋" w:eastAsia="仿宋" w:hAnsi="仿宋" w:hint="eastAsia"/>
          <w:b/>
          <w:szCs w:val="21"/>
        </w:rPr>
        <w:t>月1</w:t>
      </w:r>
      <w:r>
        <w:rPr>
          <w:rFonts w:ascii="仿宋" w:eastAsia="仿宋" w:hAnsi="仿宋"/>
          <w:b/>
          <w:szCs w:val="21"/>
        </w:rPr>
        <w:t>0</w:t>
      </w:r>
      <w:r>
        <w:rPr>
          <w:rFonts w:ascii="仿宋" w:eastAsia="仿宋" w:hAnsi="仿宋" w:hint="eastAsia"/>
          <w:b/>
          <w:szCs w:val="21"/>
        </w:rPr>
        <w:t>日前填妥，以电子邮件发送至</w:t>
      </w:r>
      <w:r w:rsidRPr="00CC584D">
        <w:rPr>
          <w:rFonts w:ascii="仿宋" w:eastAsia="仿宋" w:hAnsi="仿宋"/>
          <w:b/>
          <w:szCs w:val="21"/>
        </w:rPr>
        <w:t>longbo@cnsilkmuseum.org</w:t>
      </w:r>
      <w:r w:rsidRPr="00CC584D">
        <w:rPr>
          <w:rFonts w:ascii="仿宋" w:eastAsia="仿宋" w:hAnsi="仿宋" w:hint="eastAsia"/>
          <w:b/>
          <w:szCs w:val="21"/>
        </w:rPr>
        <w:t>；</w:t>
      </w:r>
      <w:r w:rsidRPr="00CC584D">
        <w:rPr>
          <w:rFonts w:ascii="仿宋" w:eastAsia="仿宋" w:hAnsi="仿宋"/>
          <w:b/>
          <w:szCs w:val="21"/>
        </w:rPr>
        <w:t>liuhui@ihns.ac.cn</w:t>
      </w:r>
      <w:r>
        <w:rPr>
          <w:rFonts w:ascii="仿宋" w:eastAsia="仿宋" w:hAnsi="仿宋" w:hint="eastAsia"/>
          <w:b/>
          <w:szCs w:val="21"/>
        </w:rPr>
        <w:t>。请注意查收会务组确认邮件。</w:t>
      </w:r>
    </w:p>
    <w:p w:rsidR="00CC584D" w:rsidRDefault="00CC584D" w:rsidP="00CC584D">
      <w:pPr>
        <w:pStyle w:val="a9"/>
        <w:spacing w:before="0" w:beforeAutospacing="0" w:after="0" w:afterAutospacing="0" w:line="360" w:lineRule="auto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诚挚地邀请您加入会议</w:t>
      </w:r>
      <w:proofErr w:type="gramStart"/>
      <w:r>
        <w:rPr>
          <w:rFonts w:ascii="仿宋" w:eastAsia="仿宋" w:hAnsi="仿宋" w:hint="eastAsia"/>
          <w:b/>
          <w:szCs w:val="21"/>
        </w:rPr>
        <w:t>微信群</w:t>
      </w:r>
      <w:proofErr w:type="gramEnd"/>
      <w:r w:rsidR="00F43738">
        <w:rPr>
          <w:rFonts w:ascii="仿宋" w:eastAsia="仿宋" w:hAnsi="仿宋" w:hint="eastAsia"/>
          <w:b/>
          <w:szCs w:val="21"/>
        </w:rPr>
        <w:t>（因已超1</w:t>
      </w:r>
      <w:r w:rsidR="00F43738">
        <w:rPr>
          <w:rFonts w:ascii="仿宋" w:eastAsia="仿宋" w:hAnsi="仿宋"/>
          <w:b/>
          <w:szCs w:val="21"/>
        </w:rPr>
        <w:t>00</w:t>
      </w:r>
      <w:r w:rsidR="00F43738">
        <w:rPr>
          <w:rFonts w:ascii="仿宋" w:eastAsia="仿宋" w:hAnsi="仿宋" w:hint="eastAsia"/>
          <w:b/>
          <w:szCs w:val="21"/>
        </w:rPr>
        <w:t>人，需要单独邀请）</w:t>
      </w:r>
      <w:r>
        <w:rPr>
          <w:rFonts w:ascii="仿宋" w:eastAsia="仿宋" w:hAnsi="仿宋" w:hint="eastAsia"/>
          <w:b/>
          <w:szCs w:val="21"/>
        </w:rPr>
        <w:t>，</w:t>
      </w:r>
      <w:r w:rsidR="00F43738">
        <w:rPr>
          <w:rFonts w:ascii="仿宋" w:eastAsia="仿宋" w:hAnsi="仿宋" w:hint="eastAsia"/>
          <w:b/>
          <w:szCs w:val="21"/>
        </w:rPr>
        <w:t>同时恳请</w:t>
      </w:r>
      <w:r>
        <w:rPr>
          <w:rFonts w:ascii="仿宋" w:eastAsia="仿宋" w:hAnsi="仿宋" w:hint="eastAsia"/>
          <w:b/>
          <w:szCs w:val="21"/>
        </w:rPr>
        <w:t>关注中国丝绸博物馆公众号</w:t>
      </w:r>
      <w:r w:rsidR="00F43738">
        <w:rPr>
          <w:rFonts w:ascii="仿宋" w:eastAsia="仿宋" w:hAnsi="仿宋" w:hint="eastAsia"/>
          <w:b/>
          <w:szCs w:val="21"/>
        </w:rPr>
        <w:t>，相关信息会在此发布</w:t>
      </w:r>
      <w:r>
        <w:rPr>
          <w:rFonts w:ascii="仿宋" w:eastAsia="仿宋" w:hAnsi="仿宋" w:hint="eastAsia"/>
          <w:b/>
          <w:szCs w:val="21"/>
        </w:rPr>
        <w:t>；也烦请各位师友张贴和转发此通知。</w:t>
      </w:r>
    </w:p>
    <w:p w:rsidR="00CC584D" w:rsidRDefault="006828AF" w:rsidP="00CC584D">
      <w:pPr>
        <w:spacing w:line="360" w:lineRule="auto"/>
        <w:ind w:firstLine="480"/>
        <w:jc w:val="center"/>
        <w:rPr>
          <w:sz w:val="24"/>
        </w:rPr>
      </w:pPr>
      <w:r w:rsidRPr="006828AF">
        <w:rPr>
          <w:rFonts w:ascii="宋体" w:hAnsi="宋体"/>
          <w:noProof/>
          <w:sz w:val="24"/>
        </w:rPr>
        <w:drawing>
          <wp:inline distT="0" distB="0" distL="0" distR="0">
            <wp:extent cx="1590675" cy="1590675"/>
            <wp:effectExtent l="0" t="0" r="9525" b="9525"/>
            <wp:docPr id="2" name="图片 2" descr="C:\Users\Weaving Studio\Desktop\qrcode_for_n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aving Studio\Desktop\qrcode_for_n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2D" w:rsidRPr="00CC584D" w:rsidRDefault="00CC584D" w:rsidP="002575C4">
      <w:pPr>
        <w:rPr>
          <w:b/>
          <w:sz w:val="24"/>
          <w:lang w:val="ru-RU"/>
        </w:rPr>
      </w:pPr>
      <w:r w:rsidRPr="00CC584D">
        <w:rPr>
          <w:rFonts w:hint="eastAsia"/>
          <w:b/>
          <w:sz w:val="24"/>
          <w:lang w:val="ru-RU"/>
        </w:rPr>
        <w:t>附件：住宿信息</w:t>
      </w:r>
    </w:p>
    <w:p w:rsidR="00CC584D" w:rsidRDefault="00CC584D" w:rsidP="00CC584D"/>
    <w:p w:rsidR="00CC584D" w:rsidRDefault="00CC584D" w:rsidP="00CC584D"/>
    <w:p w:rsidR="00CC584D" w:rsidRDefault="00CC584D" w:rsidP="00CC584D">
      <w:r>
        <w:rPr>
          <w:rFonts w:hint="eastAsia"/>
        </w:rPr>
        <w:lastRenderedPageBreak/>
        <w:t>玉皇山庄</w:t>
      </w:r>
      <w:r>
        <w:t>：</w:t>
      </w:r>
      <w:r w:rsidRPr="00E84B3B">
        <w:rPr>
          <w:rFonts w:hint="eastAsia"/>
        </w:rPr>
        <w:t>浙江省杭州</w:t>
      </w:r>
      <w:r>
        <w:rPr>
          <w:rFonts w:hint="eastAsia"/>
        </w:rPr>
        <w:t>市</w:t>
      </w:r>
      <w:r w:rsidRPr="00E84B3B">
        <w:rPr>
          <w:rFonts w:hint="eastAsia"/>
        </w:rPr>
        <w:t>西湖区玉皇山路</w:t>
      </w:r>
      <w:r w:rsidRPr="00E84B3B">
        <w:rPr>
          <w:rFonts w:hint="eastAsia"/>
        </w:rPr>
        <w:t>74</w:t>
      </w:r>
      <w:r w:rsidRPr="00E84B3B">
        <w:rPr>
          <w:rFonts w:hint="eastAsia"/>
        </w:rPr>
        <w:t>号</w:t>
      </w:r>
    </w:p>
    <w:p w:rsidR="00CC584D" w:rsidRPr="00E84B3B" w:rsidRDefault="00CC584D" w:rsidP="00CC584D">
      <w:r>
        <w:t xml:space="preserve">Jade Emperor Hotel: NO. </w:t>
      </w:r>
      <w:r w:rsidRPr="00E84B3B">
        <w:t>7</w:t>
      </w:r>
      <w:r>
        <w:t>4</w:t>
      </w:r>
      <w:r w:rsidRPr="00E84B3B">
        <w:t xml:space="preserve"> </w:t>
      </w:r>
      <w:proofErr w:type="spellStart"/>
      <w:r w:rsidRPr="00E84B3B">
        <w:t>Yuhuangshan</w:t>
      </w:r>
      <w:proofErr w:type="spellEnd"/>
      <w:r w:rsidRPr="00E84B3B">
        <w:t xml:space="preserve"> Road, Hangzhou, Zhejiang, China, 310002</w:t>
      </w:r>
    </w:p>
    <w:p w:rsidR="00CC584D" w:rsidRDefault="00CC584D" w:rsidP="00CC584D">
      <w:r>
        <w:rPr>
          <w:rFonts w:hint="eastAsia"/>
        </w:rPr>
        <w:t>房价</w:t>
      </w:r>
      <w:r>
        <w:t>：</w:t>
      </w:r>
      <w:r>
        <w:t>500 RMB</w:t>
      </w:r>
    </w:p>
    <w:p w:rsidR="00CC584D" w:rsidRDefault="00CC584D" w:rsidP="00CC584D">
      <w:r>
        <w:t xml:space="preserve">WEB: </w:t>
      </w:r>
      <w:hyperlink r:id="rId10" w:history="1">
        <w:r>
          <w:rPr>
            <w:rStyle w:val="a7"/>
          </w:rPr>
          <w:t>http://www.trip185.com/hotel-theme.php?id=303&amp;name=Jade+Emperor+Hotel</w:t>
        </w:r>
      </w:hyperlink>
    </w:p>
    <w:p w:rsidR="00CC584D" w:rsidRDefault="00D16D1D" w:rsidP="00CC584D">
      <w:pPr>
        <w:ind w:firstLine="420"/>
      </w:pPr>
      <w:hyperlink r:id="rId11" w:history="1">
        <w:r w:rsidR="00CC584D">
          <w:rPr>
            <w:rStyle w:val="a7"/>
          </w:rPr>
          <w:t>http://www.trip185.com/intl/en-US/hotel-theme.php?id=303&amp;name=Jade+Emperor+Hotel</w:t>
        </w:r>
      </w:hyperlink>
      <w:r w:rsidR="00CC584D">
        <w:t xml:space="preserve"> (</w:t>
      </w:r>
      <w:r w:rsidR="00CC584D">
        <w:rPr>
          <w:rFonts w:hint="eastAsia"/>
        </w:rPr>
        <w:t>英文</w:t>
      </w:r>
      <w:r w:rsidR="00CC584D">
        <w:t>)</w:t>
      </w:r>
    </w:p>
    <w:p w:rsidR="00CC584D" w:rsidRDefault="00CC584D" w:rsidP="00CC584D">
      <w:r>
        <w:t xml:space="preserve">TEL: </w:t>
      </w:r>
      <w:r w:rsidRPr="005238F4">
        <w:t>400-755-8888</w:t>
      </w:r>
    </w:p>
    <w:p w:rsidR="00CC584D" w:rsidRDefault="00CC584D" w:rsidP="00CC584D"/>
    <w:p w:rsidR="00CC584D" w:rsidRDefault="00CC584D" w:rsidP="00CC584D">
      <w:r w:rsidRPr="00E84B3B">
        <w:rPr>
          <w:rFonts w:hint="eastAsia"/>
        </w:rPr>
        <w:t>星</w:t>
      </w:r>
      <w:proofErr w:type="gramStart"/>
      <w:r w:rsidRPr="00E84B3B">
        <w:rPr>
          <w:rFonts w:hint="eastAsia"/>
        </w:rPr>
        <w:t>程南山人家</w:t>
      </w:r>
      <w:proofErr w:type="gramEnd"/>
      <w:r w:rsidRPr="00E84B3B">
        <w:rPr>
          <w:rFonts w:hint="eastAsia"/>
        </w:rPr>
        <w:t>大酒店</w:t>
      </w:r>
      <w:r>
        <w:t>：</w:t>
      </w:r>
      <w:r w:rsidRPr="00E84B3B">
        <w:rPr>
          <w:rFonts w:hint="eastAsia"/>
        </w:rPr>
        <w:t>浙江省杭州市西湖区玉皇山路阔石板</w:t>
      </w:r>
      <w:r w:rsidRPr="00E84B3B">
        <w:rPr>
          <w:rFonts w:hint="eastAsia"/>
        </w:rPr>
        <w:t>52</w:t>
      </w:r>
      <w:r w:rsidRPr="00E84B3B">
        <w:rPr>
          <w:rFonts w:hint="eastAsia"/>
        </w:rPr>
        <w:t>号</w:t>
      </w:r>
    </w:p>
    <w:p w:rsidR="00CC584D" w:rsidRPr="00E84B3B" w:rsidRDefault="00CC584D" w:rsidP="00CC584D">
      <w:proofErr w:type="spellStart"/>
      <w:r w:rsidRPr="00E84B3B">
        <w:t>Starway</w:t>
      </w:r>
      <w:proofErr w:type="spellEnd"/>
      <w:r w:rsidRPr="00E84B3B">
        <w:t xml:space="preserve"> Hangzhou </w:t>
      </w:r>
      <w:proofErr w:type="spellStart"/>
      <w:r w:rsidRPr="00E84B3B">
        <w:t>Xihu</w:t>
      </w:r>
      <w:proofErr w:type="spellEnd"/>
      <w:r w:rsidRPr="00E84B3B">
        <w:t xml:space="preserve"> </w:t>
      </w:r>
      <w:proofErr w:type="spellStart"/>
      <w:r w:rsidRPr="00E84B3B">
        <w:t>Nanshan</w:t>
      </w:r>
      <w:proofErr w:type="spellEnd"/>
      <w:r w:rsidRPr="00E84B3B">
        <w:t xml:space="preserve"> </w:t>
      </w:r>
      <w:proofErr w:type="spellStart"/>
      <w:r w:rsidRPr="00E84B3B">
        <w:t>Renjia</w:t>
      </w:r>
      <w:proofErr w:type="spellEnd"/>
      <w:r w:rsidRPr="00E84B3B">
        <w:t xml:space="preserve"> Hotel</w:t>
      </w:r>
      <w:r>
        <w:rPr>
          <w:rFonts w:hint="eastAsia"/>
        </w:rPr>
        <w:t xml:space="preserve">: </w:t>
      </w:r>
      <w:r>
        <w:t xml:space="preserve">NO. 52 </w:t>
      </w:r>
      <w:proofErr w:type="spellStart"/>
      <w:r>
        <w:t>Kuoshiban</w:t>
      </w:r>
      <w:proofErr w:type="spellEnd"/>
      <w:r>
        <w:t>,</w:t>
      </w:r>
      <w:r w:rsidRPr="00E84B3B">
        <w:t xml:space="preserve"> </w:t>
      </w:r>
      <w:proofErr w:type="spellStart"/>
      <w:r w:rsidRPr="00E84B3B">
        <w:t>Yuhuangshan</w:t>
      </w:r>
      <w:proofErr w:type="spellEnd"/>
      <w:r w:rsidRPr="00E84B3B">
        <w:t xml:space="preserve"> Road</w:t>
      </w:r>
      <w:r>
        <w:t>, Hangzhou, China, 310002</w:t>
      </w:r>
    </w:p>
    <w:p w:rsidR="00CC584D" w:rsidRDefault="00CC584D" w:rsidP="00CC584D">
      <w:r>
        <w:rPr>
          <w:rFonts w:hint="eastAsia"/>
        </w:rPr>
        <w:t>房价：</w:t>
      </w:r>
      <w:r>
        <w:t>300 RMB</w:t>
      </w:r>
    </w:p>
    <w:p w:rsidR="00CC584D" w:rsidRDefault="00CC584D" w:rsidP="00CC584D">
      <w:r>
        <w:t xml:space="preserve">TEL: </w:t>
      </w:r>
      <w:r w:rsidRPr="005238F4">
        <w:t>0571-87566001</w:t>
      </w:r>
      <w:r>
        <w:t xml:space="preserve">; </w:t>
      </w:r>
      <w:r w:rsidRPr="005238F4">
        <w:t>400-063-8899</w:t>
      </w:r>
    </w:p>
    <w:p w:rsidR="00CC584D" w:rsidRDefault="00CC584D" w:rsidP="00CC584D"/>
    <w:p w:rsidR="00CC584D" w:rsidRDefault="00CC584D" w:rsidP="00CC584D">
      <w:r>
        <w:rPr>
          <w:rFonts w:hint="eastAsia"/>
        </w:rPr>
        <w:t>蓝天·</w:t>
      </w:r>
      <w:r>
        <w:t>清水湾</w:t>
      </w:r>
      <w:r>
        <w:rPr>
          <w:rFonts w:hint="eastAsia"/>
        </w:rPr>
        <w:t>国际</w:t>
      </w:r>
      <w:r>
        <w:t>大酒店：</w:t>
      </w:r>
      <w:r>
        <w:rPr>
          <w:rFonts w:hint="eastAsia"/>
        </w:rPr>
        <w:t>浙江省</w:t>
      </w:r>
      <w:r>
        <w:t>杭州市玉皇山莲花峰路</w:t>
      </w:r>
      <w:r>
        <w:t>37</w:t>
      </w:r>
      <w:r>
        <w:t>号</w:t>
      </w:r>
    </w:p>
    <w:p w:rsidR="00CC584D" w:rsidRDefault="00CC584D" w:rsidP="00CC584D">
      <w:r>
        <w:t xml:space="preserve">West Lake </w:t>
      </w:r>
      <w:proofErr w:type="spellStart"/>
      <w:r>
        <w:t>Hillview</w:t>
      </w:r>
      <w:proofErr w:type="spellEnd"/>
      <w:r>
        <w:t xml:space="preserve"> </w:t>
      </w:r>
      <w:proofErr w:type="spellStart"/>
      <w:r>
        <w:t>Int'L</w:t>
      </w:r>
      <w:proofErr w:type="spellEnd"/>
      <w:r>
        <w:t xml:space="preserve"> Hotel: NO. 37 </w:t>
      </w:r>
      <w:proofErr w:type="spellStart"/>
      <w:r>
        <w:t>Lianhua</w:t>
      </w:r>
      <w:proofErr w:type="spellEnd"/>
      <w:r>
        <w:t xml:space="preserve"> </w:t>
      </w:r>
      <w:proofErr w:type="spellStart"/>
      <w:r>
        <w:t>Feng</w:t>
      </w:r>
      <w:proofErr w:type="spellEnd"/>
      <w:r>
        <w:t xml:space="preserve"> Road, Jade Emperor Mountain, Hangzhou, China, 310002</w:t>
      </w:r>
    </w:p>
    <w:p w:rsidR="00CC584D" w:rsidRDefault="00CC584D" w:rsidP="00CC584D">
      <w:r>
        <w:rPr>
          <w:rFonts w:hint="eastAsia"/>
        </w:rPr>
        <w:t>房价</w:t>
      </w:r>
      <w:r>
        <w:t>：</w:t>
      </w:r>
      <w:r>
        <w:t>500 RMB</w:t>
      </w:r>
    </w:p>
    <w:p w:rsidR="00CC584D" w:rsidRDefault="00CC584D" w:rsidP="00CC584D">
      <w:r>
        <w:rPr>
          <w:rFonts w:hint="eastAsia"/>
        </w:rPr>
        <w:t>W</w:t>
      </w:r>
      <w:r>
        <w:t>EB</w:t>
      </w:r>
      <w:r>
        <w:t>：</w:t>
      </w:r>
      <w:r w:rsidR="00D16D1D">
        <w:fldChar w:fldCharType="begin"/>
      </w:r>
      <w:r w:rsidR="00D16D1D">
        <w:instrText>HYPERLINK "http://www.linglingjia.net/skin_index_51201085_4"</w:instrText>
      </w:r>
      <w:r w:rsidR="00D16D1D">
        <w:fldChar w:fldCharType="separate"/>
      </w:r>
      <w:r>
        <w:rPr>
          <w:rStyle w:val="a7"/>
        </w:rPr>
        <w:t>http://www.linglingjia.net/skin_index_51201085_4</w:t>
      </w:r>
      <w:r w:rsidR="00D16D1D">
        <w:fldChar w:fldCharType="end"/>
      </w:r>
    </w:p>
    <w:p w:rsidR="00CC584D" w:rsidRDefault="00CC584D" w:rsidP="00CC584D">
      <w:r>
        <w:t xml:space="preserve">      </w:t>
      </w:r>
      <w:hyperlink r:id="rId12" w:history="1">
        <w:r w:rsidRPr="00822852">
          <w:rPr>
            <w:rStyle w:val="a7"/>
          </w:rPr>
          <w:t>http://www.linglingjia.net/skin_index_51201085_4_en</w:t>
        </w:r>
      </w:hyperlink>
      <w:r>
        <w:rPr>
          <w:rFonts w:hint="eastAsia"/>
        </w:rPr>
        <w:t>（英文</w:t>
      </w:r>
      <w:r>
        <w:t>）</w:t>
      </w:r>
    </w:p>
    <w:p w:rsidR="00CC584D" w:rsidRDefault="00CC584D" w:rsidP="00CC584D">
      <w:r>
        <w:t xml:space="preserve">TEL: 0571-87379999; </w:t>
      </w:r>
      <w:r w:rsidRPr="005238F4">
        <w:t>4000-13-4000</w:t>
      </w:r>
    </w:p>
    <w:p w:rsidR="00CC584D" w:rsidRDefault="00CC584D" w:rsidP="00CC584D"/>
    <w:p w:rsidR="00CC584D" w:rsidRDefault="00CC584D" w:rsidP="00CC584D"/>
    <w:p w:rsidR="00CC584D" w:rsidRDefault="00CC584D" w:rsidP="00CC584D"/>
    <w:p w:rsidR="00CC584D" w:rsidRPr="00E84B3B" w:rsidRDefault="00CC584D" w:rsidP="00CC584D">
      <w:r>
        <w:t xml:space="preserve">Jade Emperor Hotel: </w:t>
      </w:r>
    </w:p>
    <w:p w:rsidR="00CC584D" w:rsidRDefault="00CC584D" w:rsidP="00CC584D">
      <w:r>
        <w:rPr>
          <w:rFonts w:hint="eastAsia"/>
        </w:rPr>
        <w:t>P</w:t>
      </w:r>
      <w:r>
        <w:t>RICE</w:t>
      </w:r>
      <w:r>
        <w:t>：</w:t>
      </w:r>
      <w:r>
        <w:t>500 RMB</w:t>
      </w:r>
    </w:p>
    <w:p w:rsidR="00CC584D" w:rsidRDefault="00CC584D" w:rsidP="00CC584D">
      <w:r>
        <w:t xml:space="preserve">WEB: </w:t>
      </w:r>
      <w:hyperlink r:id="rId13" w:history="1">
        <w:r>
          <w:rPr>
            <w:rStyle w:val="a7"/>
          </w:rPr>
          <w:t>http://www.trip185.com/intl/en-US/hotel-theme.php?id=303&amp;name=Jade+Emperor+Hotel</w:t>
        </w:r>
      </w:hyperlink>
      <w:r>
        <w:t xml:space="preserve"> </w:t>
      </w:r>
    </w:p>
    <w:p w:rsidR="00CC584D" w:rsidRDefault="00CC584D" w:rsidP="00CC584D">
      <w:r>
        <w:t xml:space="preserve">TEL: </w:t>
      </w:r>
      <w:r w:rsidRPr="005238F4">
        <w:t>400-755-8888</w:t>
      </w:r>
    </w:p>
    <w:p w:rsidR="00CC584D" w:rsidRDefault="00CC584D" w:rsidP="00CC584D"/>
    <w:p w:rsidR="00CC584D" w:rsidRPr="00E84B3B" w:rsidRDefault="00CC584D" w:rsidP="00CC584D">
      <w:proofErr w:type="spellStart"/>
      <w:r w:rsidRPr="00E84B3B">
        <w:t>Starway</w:t>
      </w:r>
      <w:proofErr w:type="spellEnd"/>
      <w:r w:rsidRPr="00E84B3B">
        <w:t xml:space="preserve"> Hangzhou </w:t>
      </w:r>
      <w:proofErr w:type="spellStart"/>
      <w:r w:rsidRPr="00E84B3B">
        <w:t>Xihu</w:t>
      </w:r>
      <w:proofErr w:type="spellEnd"/>
      <w:r w:rsidRPr="00E84B3B">
        <w:t xml:space="preserve"> </w:t>
      </w:r>
      <w:proofErr w:type="spellStart"/>
      <w:r w:rsidRPr="00E84B3B">
        <w:t>Nanshan</w:t>
      </w:r>
      <w:proofErr w:type="spellEnd"/>
      <w:r w:rsidRPr="00E84B3B">
        <w:t xml:space="preserve"> </w:t>
      </w:r>
      <w:proofErr w:type="spellStart"/>
      <w:r w:rsidRPr="00E84B3B">
        <w:t>Renjia</w:t>
      </w:r>
      <w:proofErr w:type="spellEnd"/>
      <w:r w:rsidRPr="00E84B3B">
        <w:t xml:space="preserve"> Hotel</w:t>
      </w:r>
      <w:r>
        <w:rPr>
          <w:rFonts w:hint="eastAsia"/>
        </w:rPr>
        <w:t>:</w:t>
      </w:r>
    </w:p>
    <w:p w:rsidR="00CC584D" w:rsidRDefault="00CC584D" w:rsidP="00CC584D">
      <w:r>
        <w:rPr>
          <w:rFonts w:hint="eastAsia"/>
        </w:rPr>
        <w:t>P</w:t>
      </w:r>
      <w:r>
        <w:t>RICE</w:t>
      </w:r>
      <w:r>
        <w:rPr>
          <w:rFonts w:hint="eastAsia"/>
        </w:rPr>
        <w:t>：</w:t>
      </w:r>
      <w:r>
        <w:t>300 RMB</w:t>
      </w:r>
    </w:p>
    <w:p w:rsidR="00CC584D" w:rsidRDefault="00CC584D" w:rsidP="00CC584D">
      <w:r>
        <w:t xml:space="preserve">WEB: </w:t>
      </w:r>
      <w:hyperlink r:id="rId14" w:history="1">
        <w:r>
          <w:rPr>
            <w:rStyle w:val="a7"/>
          </w:rPr>
          <w:t>http://www.bh598.com/productsview.asp?hid=9214</w:t>
        </w:r>
      </w:hyperlink>
    </w:p>
    <w:p w:rsidR="00CC584D" w:rsidRDefault="00CC584D" w:rsidP="00CC584D">
      <w:r>
        <w:t xml:space="preserve">TEL: </w:t>
      </w:r>
      <w:r w:rsidRPr="005238F4">
        <w:t>0571-87566001</w:t>
      </w:r>
      <w:r>
        <w:t xml:space="preserve">; </w:t>
      </w:r>
      <w:r w:rsidRPr="005238F4">
        <w:t>400-063-8899</w:t>
      </w:r>
    </w:p>
    <w:p w:rsidR="00CC584D" w:rsidRDefault="00CC584D" w:rsidP="00CC584D"/>
    <w:p w:rsidR="00CC584D" w:rsidRDefault="00CC584D" w:rsidP="00CC584D">
      <w:r>
        <w:t xml:space="preserve">West Lake </w:t>
      </w:r>
      <w:proofErr w:type="spellStart"/>
      <w:r>
        <w:t>Hillview</w:t>
      </w:r>
      <w:proofErr w:type="spellEnd"/>
      <w:r>
        <w:t xml:space="preserve"> </w:t>
      </w:r>
      <w:proofErr w:type="spellStart"/>
      <w:r>
        <w:t>Int'L</w:t>
      </w:r>
      <w:proofErr w:type="spellEnd"/>
      <w:r>
        <w:t xml:space="preserve"> Hotel: </w:t>
      </w:r>
    </w:p>
    <w:p w:rsidR="00CC584D" w:rsidRDefault="00CC584D" w:rsidP="00CC584D">
      <w:r>
        <w:rPr>
          <w:rFonts w:hint="eastAsia"/>
        </w:rPr>
        <w:t>P</w:t>
      </w:r>
      <w:r>
        <w:t>RICE</w:t>
      </w:r>
      <w:r>
        <w:t>：</w:t>
      </w:r>
      <w:r>
        <w:t>500 RMB</w:t>
      </w:r>
    </w:p>
    <w:p w:rsidR="00CC584D" w:rsidRDefault="00CC584D" w:rsidP="00CC584D">
      <w:r>
        <w:rPr>
          <w:rFonts w:hint="eastAsia"/>
        </w:rPr>
        <w:t>W</w:t>
      </w:r>
      <w:r>
        <w:t>EB</w:t>
      </w:r>
      <w:r>
        <w:t>：</w:t>
      </w:r>
      <w:r>
        <w:t xml:space="preserve"> </w:t>
      </w:r>
      <w:hyperlink r:id="rId15" w:history="1">
        <w:r w:rsidRPr="00822852">
          <w:rPr>
            <w:rStyle w:val="a7"/>
          </w:rPr>
          <w:t>http://www.linglingjia.net/skin_index_51201085_4_en</w:t>
        </w:r>
      </w:hyperlink>
    </w:p>
    <w:p w:rsidR="00CC584D" w:rsidRDefault="00CC584D" w:rsidP="00CC584D">
      <w:r>
        <w:t xml:space="preserve">TEL: 0571-87379999; </w:t>
      </w:r>
      <w:r w:rsidRPr="005238F4">
        <w:t>4000-13-4000</w:t>
      </w:r>
    </w:p>
    <w:p w:rsidR="00CC584D" w:rsidRPr="00C26C39" w:rsidRDefault="00CC584D" w:rsidP="002575C4">
      <w:pPr>
        <w:rPr>
          <w:sz w:val="24"/>
          <w:lang w:val="ru-RU"/>
        </w:rPr>
      </w:pPr>
    </w:p>
    <w:sectPr w:rsidR="00CC584D" w:rsidRPr="00C26C39" w:rsidSect="00D16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C0" w:rsidRDefault="006521C0" w:rsidP="006E049C">
      <w:r>
        <w:separator/>
      </w:r>
    </w:p>
  </w:endnote>
  <w:endnote w:type="continuationSeparator" w:id="0">
    <w:p w:rsidR="006521C0" w:rsidRDefault="006521C0" w:rsidP="006E0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C0" w:rsidRDefault="006521C0" w:rsidP="006E049C">
      <w:r>
        <w:separator/>
      </w:r>
    </w:p>
  </w:footnote>
  <w:footnote w:type="continuationSeparator" w:id="0">
    <w:p w:rsidR="006521C0" w:rsidRDefault="006521C0" w:rsidP="006E0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7AF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D525D"/>
    <w:multiLevelType w:val="hybridMultilevel"/>
    <w:tmpl w:val="77709712"/>
    <w:lvl w:ilvl="0" w:tplc="5CFC96F4">
      <w:start w:val="1"/>
      <w:numFmt w:val="decimal"/>
      <w:lvlText w:val="注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8BB"/>
    <w:rsid w:val="00032F32"/>
    <w:rsid w:val="000338C6"/>
    <w:rsid w:val="000720B2"/>
    <w:rsid w:val="00081A67"/>
    <w:rsid w:val="00094643"/>
    <w:rsid w:val="000B1415"/>
    <w:rsid w:val="000B2E7D"/>
    <w:rsid w:val="000B58F5"/>
    <w:rsid w:val="00102E1E"/>
    <w:rsid w:val="00113125"/>
    <w:rsid w:val="00124947"/>
    <w:rsid w:val="001561C8"/>
    <w:rsid w:val="0019445C"/>
    <w:rsid w:val="001A7A9C"/>
    <w:rsid w:val="001B2775"/>
    <w:rsid w:val="001B6026"/>
    <w:rsid w:val="001D69ED"/>
    <w:rsid w:val="001E1103"/>
    <w:rsid w:val="002133DB"/>
    <w:rsid w:val="00226CE7"/>
    <w:rsid w:val="002575C4"/>
    <w:rsid w:val="002A091C"/>
    <w:rsid w:val="002B01A0"/>
    <w:rsid w:val="003B0B8B"/>
    <w:rsid w:val="003C0D4B"/>
    <w:rsid w:val="003E0581"/>
    <w:rsid w:val="00425D59"/>
    <w:rsid w:val="00453BA3"/>
    <w:rsid w:val="004873F7"/>
    <w:rsid w:val="004973DD"/>
    <w:rsid w:val="00497879"/>
    <w:rsid w:val="004C4D7B"/>
    <w:rsid w:val="004D74EC"/>
    <w:rsid w:val="0050365A"/>
    <w:rsid w:val="00536208"/>
    <w:rsid w:val="00537617"/>
    <w:rsid w:val="00551099"/>
    <w:rsid w:val="00561192"/>
    <w:rsid w:val="00562D57"/>
    <w:rsid w:val="005F34E6"/>
    <w:rsid w:val="006363C1"/>
    <w:rsid w:val="006521C0"/>
    <w:rsid w:val="00654106"/>
    <w:rsid w:val="006828AF"/>
    <w:rsid w:val="00682BF4"/>
    <w:rsid w:val="00693D98"/>
    <w:rsid w:val="006B755B"/>
    <w:rsid w:val="006E049C"/>
    <w:rsid w:val="006E70C6"/>
    <w:rsid w:val="00725666"/>
    <w:rsid w:val="00755042"/>
    <w:rsid w:val="00765AED"/>
    <w:rsid w:val="0077081B"/>
    <w:rsid w:val="007A7397"/>
    <w:rsid w:val="007D3FF0"/>
    <w:rsid w:val="007F25F4"/>
    <w:rsid w:val="00822095"/>
    <w:rsid w:val="00831ABD"/>
    <w:rsid w:val="0085662D"/>
    <w:rsid w:val="00884B1C"/>
    <w:rsid w:val="00884F4B"/>
    <w:rsid w:val="008B6C5B"/>
    <w:rsid w:val="00924B9F"/>
    <w:rsid w:val="00930A9E"/>
    <w:rsid w:val="00940034"/>
    <w:rsid w:val="009621BE"/>
    <w:rsid w:val="009B097C"/>
    <w:rsid w:val="009B3713"/>
    <w:rsid w:val="009E5019"/>
    <w:rsid w:val="00A03831"/>
    <w:rsid w:val="00A12C46"/>
    <w:rsid w:val="00A54C45"/>
    <w:rsid w:val="00A67C6C"/>
    <w:rsid w:val="00A94529"/>
    <w:rsid w:val="00AC31DA"/>
    <w:rsid w:val="00AE12DD"/>
    <w:rsid w:val="00B174C6"/>
    <w:rsid w:val="00B20F65"/>
    <w:rsid w:val="00B338C4"/>
    <w:rsid w:val="00B44E9F"/>
    <w:rsid w:val="00B8127A"/>
    <w:rsid w:val="00BA7D67"/>
    <w:rsid w:val="00C23D57"/>
    <w:rsid w:val="00C26C39"/>
    <w:rsid w:val="00C40854"/>
    <w:rsid w:val="00C4749D"/>
    <w:rsid w:val="00C622FE"/>
    <w:rsid w:val="00C660EB"/>
    <w:rsid w:val="00C7297F"/>
    <w:rsid w:val="00C933D4"/>
    <w:rsid w:val="00CC584D"/>
    <w:rsid w:val="00CC6811"/>
    <w:rsid w:val="00CD60EA"/>
    <w:rsid w:val="00D14CB8"/>
    <w:rsid w:val="00D16D1D"/>
    <w:rsid w:val="00D21638"/>
    <w:rsid w:val="00D33AA5"/>
    <w:rsid w:val="00D41EA7"/>
    <w:rsid w:val="00D60316"/>
    <w:rsid w:val="00D70D19"/>
    <w:rsid w:val="00DA3D93"/>
    <w:rsid w:val="00DD6DB7"/>
    <w:rsid w:val="00DD710E"/>
    <w:rsid w:val="00DE4C07"/>
    <w:rsid w:val="00DE6827"/>
    <w:rsid w:val="00DF28BB"/>
    <w:rsid w:val="00E04346"/>
    <w:rsid w:val="00E05CD1"/>
    <w:rsid w:val="00E747E9"/>
    <w:rsid w:val="00E76269"/>
    <w:rsid w:val="00EB4B22"/>
    <w:rsid w:val="00EC5B71"/>
    <w:rsid w:val="00ED0FE8"/>
    <w:rsid w:val="00EE1017"/>
    <w:rsid w:val="00EF2346"/>
    <w:rsid w:val="00F43738"/>
    <w:rsid w:val="00F4664F"/>
    <w:rsid w:val="00F600DA"/>
    <w:rsid w:val="00F62FF6"/>
    <w:rsid w:val="00F65957"/>
    <w:rsid w:val="00F903BA"/>
    <w:rsid w:val="00F9712D"/>
    <w:rsid w:val="00FA09A2"/>
    <w:rsid w:val="00FB5F3C"/>
    <w:rsid w:val="00F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D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1A67"/>
    <w:pPr>
      <w:ind w:leftChars="2500" w:left="100"/>
    </w:pPr>
  </w:style>
  <w:style w:type="paragraph" w:styleId="a4">
    <w:name w:val="header"/>
    <w:basedOn w:val="a"/>
    <w:link w:val="Char"/>
    <w:rsid w:val="006E0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E049C"/>
    <w:rPr>
      <w:kern w:val="2"/>
      <w:sz w:val="18"/>
      <w:szCs w:val="18"/>
    </w:rPr>
  </w:style>
  <w:style w:type="paragraph" w:styleId="a5">
    <w:name w:val="footer"/>
    <w:basedOn w:val="a"/>
    <w:link w:val="Char0"/>
    <w:rsid w:val="006E0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E049C"/>
    <w:rPr>
      <w:kern w:val="2"/>
      <w:sz w:val="18"/>
      <w:szCs w:val="18"/>
    </w:rPr>
  </w:style>
  <w:style w:type="table" w:styleId="a6">
    <w:name w:val="Table Grid"/>
    <w:basedOn w:val="a1"/>
    <w:rsid w:val="006E0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85662D"/>
  </w:style>
  <w:style w:type="character" w:customStyle="1" w:styleId="apple-converted-space">
    <w:name w:val="apple-converted-space"/>
    <w:rsid w:val="0085662D"/>
  </w:style>
  <w:style w:type="character" w:styleId="a7">
    <w:name w:val="Hyperlink"/>
    <w:rsid w:val="00930A9E"/>
    <w:rPr>
      <w:color w:val="0563C1"/>
      <w:u w:val="single"/>
    </w:rPr>
  </w:style>
  <w:style w:type="paragraph" w:styleId="a8">
    <w:name w:val="Balloon Text"/>
    <w:basedOn w:val="a"/>
    <w:link w:val="Char1"/>
    <w:rsid w:val="001B6026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link w:val="a8"/>
    <w:rsid w:val="001B6026"/>
    <w:rPr>
      <w:rFonts w:ascii="Heiti SC Light" w:eastAsia="Heiti SC Light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363C1"/>
    <w:rPr>
      <w:color w:val="808080"/>
      <w:shd w:val="clear" w:color="auto" w:fill="E6E6E6"/>
    </w:rPr>
  </w:style>
  <w:style w:type="paragraph" w:styleId="a9">
    <w:name w:val="Normal (Web)"/>
    <w:basedOn w:val="a"/>
    <w:uiPriority w:val="99"/>
    <w:unhideWhenUsed/>
    <w:rsid w:val="00CC584D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ip185.com/intl/en-US/hotel-theme.php?id=303&amp;name=Jade+Emperor+Hot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uhui@ihns.ac.cn" TargetMode="External"/><Relationship Id="rId12" Type="http://schemas.openxmlformats.org/officeDocument/2006/relationships/hyperlink" Target="http://www.linglingjia.net/skin_index_51201085_4_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ip185.com/intl/en-US/hotel-theme.php?id=303&amp;name=Jade+Emperor+Hot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nglingjia.net/skin_index_51201085_4_en" TargetMode="External"/><Relationship Id="rId10" Type="http://schemas.openxmlformats.org/officeDocument/2006/relationships/hyperlink" Target="http://www.trip185.com/hotel-theme.php?id=303&amp;name=Jade+Emperor+Hot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h598.com/productsview.asp?hid=921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首届中国传统工艺论坛</vt:lpstr>
    </vt:vector>
  </TitlesOfParts>
  <Company>Microsoft Corporation</Company>
  <LinksUpToDate>false</LinksUpToDate>
  <CharactersWithSpaces>3581</CharactersWithSpaces>
  <SharedDoc>false</SharedDoc>
  <HLinks>
    <vt:vector size="6" baseType="variant">
      <vt:variant>
        <vt:i4>5963878</vt:i4>
      </vt:variant>
      <vt:variant>
        <vt:i4>0</vt:i4>
      </vt:variant>
      <vt:variant>
        <vt:i4>0</vt:i4>
      </vt:variant>
      <vt:variant>
        <vt:i4>5</vt:i4>
      </vt:variant>
      <vt:variant>
        <vt:lpwstr>mailto:longbo@cnsilkmuseum.org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首届中国传统工艺论坛</dc:title>
  <dc:creator>shiyan</dc:creator>
  <cp:lastModifiedBy>admin</cp:lastModifiedBy>
  <cp:revision>2</cp:revision>
  <dcterms:created xsi:type="dcterms:W3CDTF">2018-04-13T02:20:00Z</dcterms:created>
  <dcterms:modified xsi:type="dcterms:W3CDTF">2018-04-13T02:20:00Z</dcterms:modified>
</cp:coreProperties>
</file>